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2609"/>
        <w:gridCol w:w="2617"/>
        <w:gridCol w:w="2617"/>
        <w:gridCol w:w="2597"/>
      </w:tblGrid>
      <w:tr w:rsidR="00A779B6" w:rsidRPr="00223560" w:rsidTr="00D60DCD">
        <w:trPr>
          <w:trHeight w:val="990"/>
          <w:jc w:val="center"/>
        </w:trPr>
        <w:tc>
          <w:tcPr>
            <w:tcW w:w="7843" w:type="dxa"/>
            <w:gridSpan w:val="3"/>
            <w:tcBorders>
              <w:right w:val="nil"/>
            </w:tcBorders>
            <w:shd w:val="clear" w:color="auto" w:fill="0070C0"/>
          </w:tcPr>
          <w:p w:rsidR="00A779B6" w:rsidRPr="00F617BE" w:rsidRDefault="00A779B6" w:rsidP="001F403E">
            <w:pPr>
              <w:pStyle w:val="Heading1"/>
              <w:rPr>
                <w:b/>
                <w:color w:val="FFFFFF" w:themeColor="background1"/>
                <w:sz w:val="48"/>
                <w:u w:val="single"/>
              </w:rPr>
            </w:pPr>
            <w:r w:rsidRPr="00F617BE">
              <w:rPr>
                <w:b/>
                <w:color w:val="FFFFFF" w:themeColor="background1"/>
                <w:sz w:val="48"/>
                <w:u w:val="single"/>
              </w:rPr>
              <w:t>Teaching and Learning Bulletin</w:t>
            </w:r>
          </w:p>
          <w:p w:rsidR="00A779B6" w:rsidRPr="00A573A8" w:rsidRDefault="00A779B6" w:rsidP="001F403E">
            <w:pPr>
              <w:jc w:val="center"/>
              <w:rPr>
                <w:b/>
              </w:rPr>
            </w:pPr>
          </w:p>
        </w:tc>
        <w:tc>
          <w:tcPr>
            <w:tcW w:w="2597" w:type="dxa"/>
            <w:tcBorders>
              <w:left w:val="nil"/>
            </w:tcBorders>
            <w:vAlign w:val="bottom"/>
          </w:tcPr>
          <w:p w:rsidR="00A779B6" w:rsidRPr="005B59D7" w:rsidRDefault="001F403E" w:rsidP="001F403E">
            <w:pPr>
              <w:pStyle w:val="NewsletterDate"/>
              <w:jc w:val="center"/>
              <w:rPr>
                <w:sz w:val="22"/>
              </w:rPr>
            </w:pPr>
            <w:r>
              <w:rPr>
                <w:sz w:val="22"/>
              </w:rPr>
              <w:t>January 2019</w:t>
            </w:r>
          </w:p>
          <w:p w:rsidR="00A779B6" w:rsidRPr="005B59D7" w:rsidRDefault="001F403E" w:rsidP="001F403E">
            <w:pPr>
              <w:pStyle w:val="Information"/>
              <w:jc w:val="center"/>
              <w:rPr>
                <w:sz w:val="22"/>
              </w:rPr>
            </w:pPr>
            <w:r>
              <w:rPr>
                <w:sz w:val="22"/>
              </w:rPr>
              <w:t>Volume 1, Issue 3</w:t>
            </w:r>
          </w:p>
          <w:p w:rsidR="00A779B6" w:rsidRPr="00223560" w:rsidRDefault="00A779B6" w:rsidP="001F403E">
            <w:pPr>
              <w:pStyle w:val="Information"/>
            </w:pPr>
          </w:p>
        </w:tc>
      </w:tr>
      <w:tr w:rsidR="00A779B6" w:rsidRPr="005B59D7" w:rsidTr="001F403E">
        <w:trPr>
          <w:trHeight w:val="422"/>
          <w:jc w:val="center"/>
        </w:trPr>
        <w:tc>
          <w:tcPr>
            <w:tcW w:w="10440" w:type="dxa"/>
            <w:gridSpan w:val="4"/>
            <w:tcBorders>
              <w:bottom w:val="single" w:sz="4" w:space="0" w:color="C0C0C0"/>
            </w:tcBorders>
            <w:vAlign w:val="center"/>
          </w:tcPr>
          <w:p w:rsidR="00A779B6" w:rsidRPr="005B59D7" w:rsidRDefault="00A779B6" w:rsidP="001F403E">
            <w:pPr>
              <w:pStyle w:val="Information"/>
              <w:rPr>
                <w:b/>
              </w:rPr>
            </w:pPr>
            <w:r>
              <w:rPr>
                <w:b/>
                <w:sz w:val="24"/>
              </w:rPr>
              <w:t>Hunter’s Bar Junior School</w:t>
            </w:r>
          </w:p>
        </w:tc>
      </w:tr>
      <w:tr w:rsidR="00A779B6" w:rsidTr="001F403E">
        <w:trPr>
          <w:trHeight w:val="1628"/>
          <w:jc w:val="center"/>
        </w:trPr>
        <w:tc>
          <w:tcPr>
            <w:tcW w:w="2609" w:type="dxa"/>
            <w:vMerge w:val="restart"/>
            <w:shd w:val="clear" w:color="auto" w:fill="F3F3F3"/>
          </w:tcPr>
          <w:p w:rsidR="00A779B6" w:rsidRDefault="007514CE" w:rsidP="001F403E">
            <w:r>
              <w:rPr>
                <w:noProof/>
                <w:lang w:val="en-GB" w:eastAsia="en-GB"/>
              </w:rPr>
              <mc:AlternateContent>
                <mc:Choice Requires="wps">
                  <w:drawing>
                    <wp:anchor distT="0" distB="0" distL="114300" distR="114300" simplePos="0" relativeHeight="251660288" behindDoc="0" locked="0" layoutInCell="1" allowOverlap="1" wp14:anchorId="5E3E9697" wp14:editId="2223F972">
                      <wp:simplePos x="0" y="0"/>
                      <wp:positionH relativeFrom="page">
                        <wp:posOffset>77635</wp:posOffset>
                      </wp:positionH>
                      <wp:positionV relativeFrom="page">
                        <wp:posOffset>4287248</wp:posOffset>
                      </wp:positionV>
                      <wp:extent cx="1540510" cy="3586348"/>
                      <wp:effectExtent l="0" t="0" r="0" b="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3586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69A" w:rsidRPr="00025622" w:rsidRDefault="00C7269A" w:rsidP="00A779B6">
                                  <w:pPr>
                                    <w:pStyle w:val="Heading4"/>
                                    <w:rPr>
                                      <w:sz w:val="22"/>
                                      <w:u w:val="single"/>
                                    </w:rPr>
                                  </w:pPr>
                                </w:p>
                                <w:p w:rsidR="00C7269A" w:rsidRPr="00025622" w:rsidRDefault="00C7269A" w:rsidP="00A779B6">
                                  <w:pPr>
                                    <w:rPr>
                                      <w:sz w:val="14"/>
                                    </w:rPr>
                                  </w:pPr>
                                </w:p>
                                <w:p w:rsidR="00C7269A" w:rsidRPr="008A0C87" w:rsidRDefault="00C7269A" w:rsidP="00A779B6">
                                  <w:pPr>
                                    <w:rPr>
                                      <w:b/>
                                      <w:sz w:val="18"/>
                                    </w:rPr>
                                  </w:pPr>
                                  <w:r>
                                    <w:rPr>
                                      <w:b/>
                                      <w:sz w:val="18"/>
                                    </w:rPr>
                                    <w:t>Your 2018-19 CPD Tool-kit now includes…</w:t>
                                  </w:r>
                                </w:p>
                                <w:p w:rsidR="00C7269A" w:rsidRPr="00025622" w:rsidRDefault="00C7269A" w:rsidP="00A779B6">
                                  <w:pPr>
                                    <w:rPr>
                                      <w:sz w:val="14"/>
                                    </w:rPr>
                                  </w:pPr>
                                </w:p>
                                <w:p w:rsidR="00C7269A" w:rsidRPr="00025622" w:rsidRDefault="00C7269A" w:rsidP="00A779B6">
                                  <w:pPr>
                                    <w:rPr>
                                      <w:sz w:val="14"/>
                                    </w:rPr>
                                  </w:pPr>
                                </w:p>
                                <w:p w:rsidR="00C7269A" w:rsidRPr="00025622" w:rsidRDefault="00020D54" w:rsidP="00D60DCD">
                                  <w:pPr>
                                    <w:pStyle w:val="ListParagraph"/>
                                    <w:numPr>
                                      <w:ilvl w:val="0"/>
                                      <w:numId w:val="3"/>
                                    </w:numPr>
                                    <w:ind w:left="284"/>
                                    <w:rPr>
                                      <w:sz w:val="14"/>
                                    </w:rPr>
                                  </w:pPr>
                                  <w:r>
                                    <w:rPr>
                                      <w:sz w:val="14"/>
                                    </w:rPr>
                                    <w:t xml:space="preserve">Reducing students’ </w:t>
                                  </w:r>
                                  <w:r w:rsidR="00C7269A" w:rsidRPr="00025622">
                                    <w:rPr>
                                      <w:sz w:val="14"/>
                                    </w:rPr>
                                    <w:t>c</w:t>
                                  </w:r>
                                  <w:r>
                                    <w:rPr>
                                      <w:sz w:val="14"/>
                                    </w:rPr>
                                    <w:t>ognitive load in the class room.</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 xml:space="preserve">Using </w:t>
                                  </w:r>
                                  <w:r w:rsidR="00020D54">
                                    <w:rPr>
                                      <w:sz w:val="14"/>
                                    </w:rPr>
                                    <w:t xml:space="preserve">interleaved and spaced-out </w:t>
                                  </w:r>
                                  <w:r w:rsidRPr="00025622">
                                    <w:rPr>
                                      <w:sz w:val="14"/>
                                    </w:rPr>
                                    <w:t>low stakes testing to strength</w:t>
                                  </w:r>
                                  <w:r w:rsidR="00020D54">
                                    <w:rPr>
                                      <w:sz w:val="14"/>
                                    </w:rPr>
                                    <w:t>en pupils’ recall of knowledge.</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Planning and using Knowledge Organisers.</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Using li</w:t>
                                  </w:r>
                                  <w:r w:rsidR="00020D54">
                                    <w:rPr>
                                      <w:sz w:val="14"/>
                                    </w:rPr>
                                    <w:t>ve modelling in writing lessons to articulate success.</w:t>
                                  </w:r>
                                </w:p>
                                <w:p w:rsidR="00C7269A" w:rsidRPr="00025622" w:rsidRDefault="00C7269A" w:rsidP="00D60DCD">
                                  <w:pPr>
                                    <w:pStyle w:val="ListParagraph"/>
                                    <w:rPr>
                                      <w:sz w:val="14"/>
                                    </w:rPr>
                                  </w:pPr>
                                </w:p>
                                <w:p w:rsidR="00C7269A" w:rsidRPr="00025622" w:rsidRDefault="00020D54" w:rsidP="00D60DCD">
                                  <w:pPr>
                                    <w:pStyle w:val="ListParagraph"/>
                                    <w:numPr>
                                      <w:ilvl w:val="0"/>
                                      <w:numId w:val="3"/>
                                    </w:numPr>
                                    <w:ind w:left="284"/>
                                    <w:rPr>
                                      <w:sz w:val="14"/>
                                    </w:rPr>
                                  </w:pPr>
                                  <w:r>
                                    <w:rPr>
                                      <w:sz w:val="14"/>
                                    </w:rPr>
                                    <w:t xml:space="preserve">Ways to deepen early graspers’ understanding </w:t>
                                  </w:r>
                                  <w:r w:rsidR="00C7269A" w:rsidRPr="00025622">
                                    <w:rPr>
                                      <w:sz w:val="14"/>
                                    </w:rPr>
                                    <w:t>in Maths.</w:t>
                                  </w:r>
                                </w:p>
                                <w:p w:rsidR="00C7269A" w:rsidRPr="00025622" w:rsidRDefault="00C7269A" w:rsidP="00025622">
                                  <w:pPr>
                                    <w:pStyle w:val="ListParagraph"/>
                                    <w:rPr>
                                      <w:sz w:val="14"/>
                                    </w:rPr>
                                  </w:pPr>
                                </w:p>
                                <w:p w:rsidR="00C7269A" w:rsidRPr="00025622" w:rsidRDefault="00C7269A" w:rsidP="00D60DCD">
                                  <w:pPr>
                                    <w:ind w:left="284"/>
                                    <w:rPr>
                                      <w:sz w:val="14"/>
                                    </w:rPr>
                                  </w:pPr>
                                </w:p>
                                <w:p w:rsidR="00C7269A" w:rsidRPr="00025622" w:rsidRDefault="00C7269A" w:rsidP="00A779B6">
                                  <w:pPr>
                                    <w:rPr>
                                      <w:sz w:val="14"/>
                                    </w:rPr>
                                  </w:pPr>
                                </w:p>
                                <w:p w:rsidR="00C7269A" w:rsidRPr="00025622" w:rsidRDefault="00C7269A" w:rsidP="00A779B6">
                                  <w:pPr>
                                    <w:rPr>
                                      <w:sz w:val="14"/>
                                    </w:rPr>
                                  </w:pPr>
                                </w:p>
                                <w:p w:rsidR="00C7269A" w:rsidRPr="00025622" w:rsidRDefault="00C7269A" w:rsidP="00A779B6">
                                  <w:pPr>
                                    <w:rPr>
                                      <w:b/>
                                      <w:sz w:val="22"/>
                                      <w:u w:val="single"/>
                                    </w:rPr>
                                  </w:pPr>
                                </w:p>
                                <w:p w:rsidR="00C7269A" w:rsidRPr="00025622" w:rsidRDefault="00C7269A" w:rsidP="00A779B6">
                                  <w:pPr>
                                    <w:rPr>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E9697" id="_x0000_t202" coordsize="21600,21600" o:spt="202" path="m,l,21600r21600,l21600,xe">
                      <v:stroke joinstyle="miter"/>
                      <v:path gradientshapeok="t" o:connecttype="rect"/>
                    </v:shapetype>
                    <v:shape id="Text Box 98" o:spid="_x0000_s1026" type="#_x0000_t202" style="position:absolute;margin-left:6.1pt;margin-top:337.6pt;width:121.3pt;height:28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" filled="f" stroked="f">
                      <v:textbox>
                        <w:txbxContent>
                          <w:p w:rsidR="00C7269A" w:rsidRPr="00025622" w:rsidRDefault="00C7269A" w:rsidP="00A779B6">
                            <w:pPr>
                              <w:pStyle w:val="Heading4"/>
                              <w:rPr>
                                <w:sz w:val="22"/>
                                <w:u w:val="single"/>
                              </w:rPr>
                            </w:pPr>
                          </w:p>
                          <w:p w:rsidR="00C7269A" w:rsidRPr="00025622" w:rsidRDefault="00C7269A" w:rsidP="00A779B6">
                            <w:pPr>
                              <w:rPr>
                                <w:sz w:val="14"/>
                              </w:rPr>
                            </w:pPr>
                          </w:p>
                          <w:p w:rsidR="00C7269A" w:rsidRPr="008A0C87" w:rsidRDefault="00C7269A" w:rsidP="00A779B6">
                            <w:pPr>
                              <w:rPr>
                                <w:b/>
                                <w:sz w:val="18"/>
                              </w:rPr>
                            </w:pPr>
                            <w:r>
                              <w:rPr>
                                <w:b/>
                                <w:sz w:val="18"/>
                              </w:rPr>
                              <w:t>Your 2018-19 CPD Tool-kit now includes…</w:t>
                            </w:r>
                          </w:p>
                          <w:p w:rsidR="00C7269A" w:rsidRPr="00025622" w:rsidRDefault="00C7269A" w:rsidP="00A779B6">
                            <w:pPr>
                              <w:rPr>
                                <w:sz w:val="14"/>
                              </w:rPr>
                            </w:pPr>
                          </w:p>
                          <w:p w:rsidR="00C7269A" w:rsidRPr="00025622" w:rsidRDefault="00C7269A" w:rsidP="00A779B6">
                            <w:pPr>
                              <w:rPr>
                                <w:sz w:val="14"/>
                              </w:rPr>
                            </w:pPr>
                          </w:p>
                          <w:p w:rsidR="00C7269A" w:rsidRPr="00025622" w:rsidRDefault="00020D54" w:rsidP="00D60DCD">
                            <w:pPr>
                              <w:pStyle w:val="ListParagraph"/>
                              <w:numPr>
                                <w:ilvl w:val="0"/>
                                <w:numId w:val="3"/>
                              </w:numPr>
                              <w:ind w:left="284"/>
                              <w:rPr>
                                <w:sz w:val="14"/>
                              </w:rPr>
                            </w:pPr>
                            <w:r>
                              <w:rPr>
                                <w:sz w:val="14"/>
                              </w:rPr>
                              <w:t xml:space="preserve">Reducing students’ </w:t>
                            </w:r>
                            <w:r w:rsidR="00C7269A" w:rsidRPr="00025622">
                              <w:rPr>
                                <w:sz w:val="14"/>
                              </w:rPr>
                              <w:t>c</w:t>
                            </w:r>
                            <w:r>
                              <w:rPr>
                                <w:sz w:val="14"/>
                              </w:rPr>
                              <w:t>ognitive load in the class room.</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 xml:space="preserve">Using </w:t>
                            </w:r>
                            <w:r w:rsidR="00020D54">
                              <w:rPr>
                                <w:sz w:val="14"/>
                              </w:rPr>
                              <w:t xml:space="preserve">interleaved and spaced-out </w:t>
                            </w:r>
                            <w:r w:rsidRPr="00025622">
                              <w:rPr>
                                <w:sz w:val="14"/>
                              </w:rPr>
                              <w:t>low stakes testing to strength</w:t>
                            </w:r>
                            <w:r w:rsidR="00020D54">
                              <w:rPr>
                                <w:sz w:val="14"/>
                              </w:rPr>
                              <w:t>en pupils’ recall of knowledge.</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Planning and using Knowledge Organisers.</w:t>
                            </w:r>
                          </w:p>
                          <w:p w:rsidR="00C7269A" w:rsidRPr="00025622" w:rsidRDefault="00C7269A" w:rsidP="00D60DCD">
                            <w:pPr>
                              <w:ind w:left="284"/>
                              <w:rPr>
                                <w:sz w:val="14"/>
                              </w:rPr>
                            </w:pPr>
                          </w:p>
                          <w:p w:rsidR="00C7269A" w:rsidRPr="00025622" w:rsidRDefault="00C7269A" w:rsidP="00D60DCD">
                            <w:pPr>
                              <w:pStyle w:val="ListParagraph"/>
                              <w:numPr>
                                <w:ilvl w:val="0"/>
                                <w:numId w:val="3"/>
                              </w:numPr>
                              <w:ind w:left="284"/>
                              <w:rPr>
                                <w:sz w:val="14"/>
                              </w:rPr>
                            </w:pPr>
                            <w:r w:rsidRPr="00025622">
                              <w:rPr>
                                <w:sz w:val="14"/>
                              </w:rPr>
                              <w:t>Using li</w:t>
                            </w:r>
                            <w:r w:rsidR="00020D54">
                              <w:rPr>
                                <w:sz w:val="14"/>
                              </w:rPr>
                              <w:t>ve modelling in writing lessons to articulate success.</w:t>
                            </w:r>
                          </w:p>
                          <w:p w:rsidR="00C7269A" w:rsidRPr="00025622" w:rsidRDefault="00C7269A" w:rsidP="00D60DCD">
                            <w:pPr>
                              <w:pStyle w:val="ListParagraph"/>
                              <w:rPr>
                                <w:sz w:val="14"/>
                              </w:rPr>
                            </w:pPr>
                          </w:p>
                          <w:p w:rsidR="00C7269A" w:rsidRPr="00025622" w:rsidRDefault="00020D54" w:rsidP="00D60DCD">
                            <w:pPr>
                              <w:pStyle w:val="ListParagraph"/>
                              <w:numPr>
                                <w:ilvl w:val="0"/>
                                <w:numId w:val="3"/>
                              </w:numPr>
                              <w:ind w:left="284"/>
                              <w:rPr>
                                <w:sz w:val="14"/>
                              </w:rPr>
                            </w:pPr>
                            <w:r>
                              <w:rPr>
                                <w:sz w:val="14"/>
                              </w:rPr>
                              <w:t xml:space="preserve">Ways to deepen early graspers’ understanding </w:t>
                            </w:r>
                            <w:r w:rsidR="00C7269A" w:rsidRPr="00025622">
                              <w:rPr>
                                <w:sz w:val="14"/>
                              </w:rPr>
                              <w:t>in Maths.</w:t>
                            </w:r>
                          </w:p>
                          <w:p w:rsidR="00C7269A" w:rsidRPr="00025622" w:rsidRDefault="00C7269A" w:rsidP="00025622">
                            <w:pPr>
                              <w:pStyle w:val="ListParagraph"/>
                              <w:rPr>
                                <w:sz w:val="14"/>
                              </w:rPr>
                            </w:pPr>
                          </w:p>
                          <w:p w:rsidR="00C7269A" w:rsidRPr="00025622" w:rsidRDefault="00C7269A" w:rsidP="00D60DCD">
                            <w:pPr>
                              <w:ind w:left="284"/>
                              <w:rPr>
                                <w:sz w:val="14"/>
                              </w:rPr>
                            </w:pPr>
                          </w:p>
                          <w:p w:rsidR="00C7269A" w:rsidRPr="00025622" w:rsidRDefault="00C7269A" w:rsidP="00A779B6">
                            <w:pPr>
                              <w:rPr>
                                <w:sz w:val="14"/>
                              </w:rPr>
                            </w:pPr>
                          </w:p>
                          <w:p w:rsidR="00C7269A" w:rsidRPr="00025622" w:rsidRDefault="00C7269A" w:rsidP="00A779B6">
                            <w:pPr>
                              <w:rPr>
                                <w:sz w:val="14"/>
                              </w:rPr>
                            </w:pPr>
                          </w:p>
                          <w:p w:rsidR="00C7269A" w:rsidRPr="00025622" w:rsidRDefault="00C7269A" w:rsidP="00A779B6">
                            <w:pPr>
                              <w:rPr>
                                <w:b/>
                                <w:sz w:val="22"/>
                                <w:u w:val="single"/>
                              </w:rPr>
                            </w:pPr>
                          </w:p>
                          <w:p w:rsidR="00C7269A" w:rsidRPr="00025622" w:rsidRDefault="00C7269A" w:rsidP="00A779B6">
                            <w:pPr>
                              <w:rPr>
                                <w:sz w:val="14"/>
                                <w:szCs w:val="18"/>
                              </w:rPr>
                            </w:pPr>
                          </w:p>
                        </w:txbxContent>
                      </v:textbox>
                      <w10:wrap anchorx="page" anchory="page"/>
                    </v:shape>
                  </w:pict>
                </mc:Fallback>
              </mc:AlternateContent>
            </w:r>
            <w:r w:rsidR="007E169D">
              <w:rPr>
                <w:noProof/>
                <w:lang w:val="en-GB" w:eastAsia="en-GB"/>
              </w:rPr>
              <mc:AlternateContent>
                <mc:Choice Requires="wps">
                  <w:drawing>
                    <wp:anchor distT="0" distB="0" distL="114300" distR="114300" simplePos="0" relativeHeight="251663360" behindDoc="0" locked="0" layoutInCell="1" allowOverlap="1" wp14:anchorId="0313D177" wp14:editId="2A57819F">
                      <wp:simplePos x="0" y="0"/>
                      <wp:positionH relativeFrom="column">
                        <wp:posOffset>137012</wp:posOffset>
                      </wp:positionH>
                      <wp:positionV relativeFrom="paragraph">
                        <wp:posOffset>2209066</wp:posOffset>
                      </wp:positionV>
                      <wp:extent cx="1257300" cy="2398816"/>
                      <wp:effectExtent l="0" t="0" r="19050" b="20955"/>
                      <wp:wrapNone/>
                      <wp:docPr id="4" name="Text Box 4"/>
                      <wp:cNvGraphicFramePr/>
                      <a:graphic xmlns:a="http://schemas.openxmlformats.org/drawingml/2006/main">
                        <a:graphicData uri="http://schemas.microsoft.com/office/word/2010/wordprocessingShape">
                          <wps:wsp>
                            <wps:cNvSpPr txBox="1"/>
                            <wps:spPr>
                              <a:xfrm>
                                <a:off x="0" y="0"/>
                                <a:ext cx="1257300" cy="2398816"/>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C7269A" w:rsidRDefault="00C7269A" w:rsidP="001F403E">
                                  <w:pPr>
                                    <w:spacing w:before="100" w:beforeAutospacing="1" w:after="180" w:line="300" w:lineRule="atLeast"/>
                                    <w:textAlignment w:val="top"/>
                                    <w:outlineLvl w:val="2"/>
                                  </w:pPr>
                                  <w:r w:rsidRPr="004853F5">
                                    <w:rPr>
                                      <w:b/>
                                      <w:sz w:val="18"/>
                                      <w:szCs w:val="18"/>
                                    </w:rPr>
                                    <w:t>Who to follow on Twitter</w:t>
                                  </w:r>
                                  <w:r w:rsidRPr="007E169D">
                                    <w:rPr>
                                      <w:sz w:val="18"/>
                                      <w:szCs w:val="18"/>
                                    </w:rPr>
                                    <w:t>:</w:t>
                                  </w:r>
                                  <w:r w:rsidRPr="007E169D">
                                    <w:rPr>
                                      <w:rFonts w:cs="Arial"/>
                                      <w:bCs/>
                                      <w:sz w:val="18"/>
                                      <w:szCs w:val="18"/>
                                      <w:lang w:val="en"/>
                                    </w:rPr>
                                    <w:t xml:space="preserve"> </w:t>
                                  </w:r>
                                  <w:r>
                                    <w:t>@tombennet71</w:t>
                                  </w:r>
                                </w:p>
                                <w:p w:rsidR="00C7269A" w:rsidRPr="00463FAC" w:rsidRDefault="00C7269A" w:rsidP="001F403E">
                                  <w:r w:rsidRPr="00463FAC">
                                    <w:t>Teacher, author and TES writer, Tom is probabl</w:t>
                                  </w:r>
                                  <w:r>
                                    <w:t>y the most creative writer on Twitter</w:t>
                                  </w:r>
                                  <w:r w:rsidRPr="00463FAC">
                                    <w:t>. Co-founder of @ResearchEd1, shifting academic research into classrooms</w:t>
                                  </w:r>
                                  <w:r>
                                    <w:t>. Lots of practical ideas to use in the classroom.</w:t>
                                  </w:r>
                                </w:p>
                                <w:p w:rsidR="00C7269A" w:rsidRPr="007E169D" w:rsidRDefault="00C7269A" w:rsidP="001F403E">
                                  <w:pPr>
                                    <w:spacing w:before="100" w:beforeAutospacing="1" w:after="180" w:line="300" w:lineRule="atLeast"/>
                                    <w:textAlignment w:val="top"/>
                                    <w:outlineLvl w:val="2"/>
                                    <w:rPr>
                                      <w:sz w:val="18"/>
                                      <w:szCs w:val="18"/>
                                    </w:rPr>
                                  </w:pPr>
                                </w:p>
                                <w:p w:rsidR="00C7269A" w:rsidRPr="007E169D" w:rsidRDefault="00C7269A" w:rsidP="00A779B6">
                                  <w:pPr>
                                    <w:jc w:val="center"/>
                                    <w:rPr>
                                      <w:sz w:val="18"/>
                                      <w:szCs w:val="18"/>
                                    </w:rPr>
                                  </w:pPr>
                                </w:p>
                                <w:p w:rsidR="00C7269A" w:rsidRPr="007E169D" w:rsidRDefault="00C7269A" w:rsidP="00A779B6">
                                  <w:pPr>
                                    <w:jc w:val="center"/>
                                    <w:rPr>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13D177" id="Text Box 4" o:spid="_x0000_s1027" type="#_x0000_t202" style="position:absolute;margin-left:10.8pt;margin-top:173.95pt;width:99pt;height:18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" fillcolor="white [3201]" strokecolor="#ffc000 [3207]" strokeweight="1pt">
                      <v:textbox>
                        <w:txbxContent>
                          <w:p w:rsidR="00C7269A" w:rsidRDefault="00C7269A" w:rsidP="001F403E">
                            <w:pPr>
                              <w:spacing w:before="100" w:beforeAutospacing="1" w:after="180" w:line="300" w:lineRule="atLeast"/>
                              <w:textAlignment w:val="top"/>
                              <w:outlineLvl w:val="2"/>
                            </w:pPr>
                            <w:r w:rsidRPr="004853F5">
                              <w:rPr>
                                <w:b/>
                                <w:sz w:val="18"/>
                                <w:szCs w:val="18"/>
                              </w:rPr>
                              <w:t>Who to follow on Twitter</w:t>
                            </w:r>
                            <w:r w:rsidRPr="007E169D">
                              <w:rPr>
                                <w:sz w:val="18"/>
                                <w:szCs w:val="18"/>
                              </w:rPr>
                              <w:t>:</w:t>
                            </w:r>
                            <w:r w:rsidRPr="007E169D">
                              <w:rPr>
                                <w:rFonts w:cs="Arial"/>
                                <w:bCs/>
                                <w:sz w:val="18"/>
                                <w:szCs w:val="18"/>
                                <w:lang w:val="en"/>
                              </w:rPr>
                              <w:t xml:space="preserve"> </w:t>
                            </w:r>
                            <w:r>
                              <w:t>@tombennet71</w:t>
                            </w:r>
                          </w:p>
                          <w:p w:rsidR="00C7269A" w:rsidRPr="00463FAC" w:rsidRDefault="00C7269A" w:rsidP="001F403E">
                            <w:r w:rsidRPr="00463FAC">
                              <w:t>Teacher, author and TES writer, Tom is probabl</w:t>
                            </w:r>
                            <w:r>
                              <w:t>y the most creative writer on Twitter</w:t>
                            </w:r>
                            <w:r w:rsidRPr="00463FAC">
                              <w:t>. Co-founder of @ResearchEd1, shifting academic research into classrooms</w:t>
                            </w:r>
                            <w:r>
                              <w:t>. Lots of practical ideas to use in the classroom.</w:t>
                            </w:r>
                          </w:p>
                          <w:p w:rsidR="00C7269A" w:rsidRPr="007E169D" w:rsidRDefault="00C7269A" w:rsidP="001F403E">
                            <w:pPr>
                              <w:spacing w:before="100" w:beforeAutospacing="1" w:after="180" w:line="300" w:lineRule="atLeast"/>
                              <w:textAlignment w:val="top"/>
                              <w:outlineLvl w:val="2"/>
                              <w:rPr>
                                <w:sz w:val="18"/>
                                <w:szCs w:val="18"/>
                              </w:rPr>
                            </w:pPr>
                          </w:p>
                          <w:p w:rsidR="00C7269A" w:rsidRPr="007E169D" w:rsidRDefault="00C7269A" w:rsidP="00A779B6">
                            <w:pPr>
                              <w:jc w:val="center"/>
                              <w:rPr>
                                <w:sz w:val="18"/>
                                <w:szCs w:val="18"/>
                              </w:rPr>
                            </w:pPr>
                          </w:p>
                          <w:p w:rsidR="00C7269A" w:rsidRPr="007E169D" w:rsidRDefault="00C7269A" w:rsidP="00A779B6">
                            <w:pPr>
                              <w:jc w:val="center"/>
                              <w:rPr>
                                <w:i/>
                                <w:sz w:val="18"/>
                                <w:szCs w:val="18"/>
                              </w:rPr>
                            </w:pPr>
                          </w:p>
                        </w:txbxContent>
                      </v:textbox>
                    </v:shape>
                  </w:pict>
                </mc:Fallback>
              </mc:AlternateContent>
            </w:r>
            <w:r w:rsidR="00A779B6">
              <w:rPr>
                <w:noProof/>
                <w:lang w:val="en-GB" w:eastAsia="en-GB"/>
              </w:rPr>
              <mc:AlternateContent>
                <mc:Choice Requires="wps">
                  <w:drawing>
                    <wp:anchor distT="0" distB="0" distL="114300" distR="114300" simplePos="0" relativeHeight="251659264" behindDoc="0" locked="0" layoutInCell="1" allowOverlap="1" wp14:anchorId="2EA751D4" wp14:editId="63FB0ABB">
                      <wp:simplePos x="0" y="0"/>
                      <wp:positionH relativeFrom="page">
                        <wp:posOffset>66675</wp:posOffset>
                      </wp:positionH>
                      <wp:positionV relativeFrom="page">
                        <wp:posOffset>236220</wp:posOffset>
                      </wp:positionV>
                      <wp:extent cx="1540510" cy="2361565"/>
                      <wp:effectExtent l="3175" t="0" r="0" b="1270"/>
                      <wp:wrapNone/>
                      <wp:docPr id="2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236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69A" w:rsidRPr="00F6335D" w:rsidRDefault="00C7269A" w:rsidP="00A779B6">
                                  <w:pPr>
                                    <w:pStyle w:val="Heading4"/>
                                    <w:rPr>
                                      <w:u w:val="single"/>
                                    </w:rPr>
                                  </w:pPr>
                                  <w:r w:rsidRPr="00F6335D">
                                    <w:rPr>
                                      <w:u w:val="single"/>
                                    </w:rPr>
                                    <w:t>Contents</w:t>
                                  </w:r>
                                </w:p>
                                <w:p w:rsidR="00C7269A" w:rsidRDefault="00C7269A" w:rsidP="00A779B6">
                                  <w:pPr>
                                    <w:pStyle w:val="LeftColumnText"/>
                                    <w:suppressOverlap/>
                                  </w:pPr>
                                  <w:r>
                                    <w:t>1. Resource of the Week</w:t>
                                  </w:r>
                                </w:p>
                                <w:p w:rsidR="00C7269A" w:rsidRDefault="00C7269A" w:rsidP="00A779B6">
                                  <w:pPr>
                                    <w:pStyle w:val="LeftColumnText"/>
                                    <w:suppressOverlap/>
                                  </w:pPr>
                                  <w:r>
                                    <w:t>2. SDIP priorities</w:t>
                                  </w:r>
                                </w:p>
                                <w:p w:rsidR="00C7269A" w:rsidRDefault="00C7269A" w:rsidP="00A779B6">
                                  <w:pPr>
                                    <w:pStyle w:val="LeftColumnText"/>
                                    <w:suppressOverlap/>
                                  </w:pPr>
                                  <w:r>
                                    <w:t>3. ‘15 minute forums’</w:t>
                                  </w:r>
                                </w:p>
                                <w:p w:rsidR="00C7269A" w:rsidRDefault="00C7269A" w:rsidP="00A779B6">
                                  <w:pPr>
                                    <w:pStyle w:val="LeftColumnText"/>
                                    <w:suppressOverlap/>
                                  </w:pPr>
                                  <w:r>
                                    <w:t>4. Book study</w:t>
                                  </w:r>
                                  <w:r w:rsidR="00020D54">
                                    <w:t xml:space="preserve"> and TLC</w:t>
                                  </w:r>
                                </w:p>
                                <w:p w:rsidR="00C7269A" w:rsidRDefault="00C7269A" w:rsidP="00A779B6">
                                  <w:pPr>
                                    <w:pStyle w:val="LeftColumnText"/>
                                    <w:suppressOverlap/>
                                  </w:pPr>
                                  <w:r>
                                    <w:t>5. Upcoming CPD</w:t>
                                  </w:r>
                                </w:p>
                                <w:p w:rsidR="00C7269A" w:rsidRDefault="00C7269A" w:rsidP="00A779B6">
                                  <w:pPr>
                                    <w:pStyle w:val="LeftColumnText"/>
                                    <w:suppressOverlap/>
                                  </w:pPr>
                                  <w:r>
                                    <w:t>6. Staff voice</w:t>
                                  </w:r>
                                </w:p>
                                <w:p w:rsidR="00C7269A" w:rsidRDefault="00C7269A" w:rsidP="00A779B6">
                                  <w:pPr>
                                    <w:pStyle w:val="LeftColumnText"/>
                                    <w:suppressOverlap/>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EA751D4" id="Text Box 97" o:spid="_x0000_s1028" type="#_x0000_t202" style="position:absolute;margin-left:5.25pt;margin-top:18.6pt;width:121.3pt;height:18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01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" filled="f" stroked="f">
                      <v:textbox style="mso-fit-shape-to-text:t">
                        <w:txbxContent>
                          <w:p w:rsidR="00C7269A" w:rsidRPr="00F6335D" w:rsidRDefault="00C7269A" w:rsidP="00A779B6">
                            <w:pPr>
                              <w:pStyle w:val="Heading4"/>
                              <w:rPr>
                                <w:u w:val="single"/>
                              </w:rPr>
                            </w:pPr>
                            <w:r w:rsidRPr="00F6335D">
                              <w:rPr>
                                <w:u w:val="single"/>
                              </w:rPr>
                              <w:t>Contents</w:t>
                            </w:r>
                          </w:p>
                          <w:p w:rsidR="00C7269A" w:rsidRDefault="00C7269A" w:rsidP="00A779B6">
                            <w:pPr>
                              <w:pStyle w:val="LeftColumnText"/>
                              <w:suppressOverlap/>
                            </w:pPr>
                            <w:r>
                              <w:t>1. Resource of the Week</w:t>
                            </w:r>
                          </w:p>
                          <w:p w:rsidR="00C7269A" w:rsidRDefault="00C7269A" w:rsidP="00A779B6">
                            <w:pPr>
                              <w:pStyle w:val="LeftColumnText"/>
                              <w:suppressOverlap/>
                            </w:pPr>
                            <w:r>
                              <w:t>2. SDIP priorities</w:t>
                            </w:r>
                          </w:p>
                          <w:p w:rsidR="00C7269A" w:rsidRDefault="00C7269A" w:rsidP="00A779B6">
                            <w:pPr>
                              <w:pStyle w:val="LeftColumnText"/>
                              <w:suppressOverlap/>
                            </w:pPr>
                            <w:r>
                              <w:t>3. ‘15 minute forums’</w:t>
                            </w:r>
                          </w:p>
                          <w:p w:rsidR="00C7269A" w:rsidRDefault="00C7269A" w:rsidP="00A779B6">
                            <w:pPr>
                              <w:pStyle w:val="LeftColumnText"/>
                              <w:suppressOverlap/>
                            </w:pPr>
                            <w:r>
                              <w:t>4. Book study</w:t>
                            </w:r>
                            <w:r w:rsidR="00020D54">
                              <w:t xml:space="preserve"> and TLC</w:t>
                            </w:r>
                          </w:p>
                          <w:p w:rsidR="00C7269A" w:rsidRDefault="00C7269A" w:rsidP="00A779B6">
                            <w:pPr>
                              <w:pStyle w:val="LeftColumnText"/>
                              <w:suppressOverlap/>
                            </w:pPr>
                            <w:r>
                              <w:t>5. Upcoming CPD</w:t>
                            </w:r>
                          </w:p>
                          <w:p w:rsidR="00C7269A" w:rsidRDefault="00C7269A" w:rsidP="00A779B6">
                            <w:pPr>
                              <w:pStyle w:val="LeftColumnText"/>
                              <w:suppressOverlap/>
                            </w:pPr>
                            <w:r>
                              <w:t>6. Staff voice</w:t>
                            </w:r>
                          </w:p>
                          <w:p w:rsidR="00C7269A" w:rsidRDefault="00C7269A" w:rsidP="00A779B6">
                            <w:pPr>
                              <w:pStyle w:val="LeftColumnText"/>
                              <w:suppressOverlap/>
                            </w:pPr>
                          </w:p>
                        </w:txbxContent>
                      </v:textbox>
                      <w10:wrap anchorx="page" anchory="page"/>
                    </v:shape>
                  </w:pict>
                </mc:Fallback>
              </mc:AlternateContent>
            </w:r>
          </w:p>
        </w:tc>
        <w:tc>
          <w:tcPr>
            <w:tcW w:w="7831" w:type="dxa"/>
            <w:gridSpan w:val="3"/>
            <w:tcBorders>
              <w:bottom w:val="nil"/>
            </w:tcBorders>
            <w:shd w:val="clear" w:color="auto" w:fill="auto"/>
          </w:tcPr>
          <w:p w:rsidR="00A779B6" w:rsidRDefault="00A779B6" w:rsidP="001F403E">
            <w:r>
              <w:rPr>
                <w:noProof/>
                <w:lang w:val="en-GB" w:eastAsia="en-GB"/>
              </w:rPr>
              <w:drawing>
                <wp:anchor distT="0" distB="0" distL="114300" distR="114300" simplePos="0" relativeHeight="251664384" behindDoc="1" locked="0" layoutInCell="1" allowOverlap="1" wp14:anchorId="30D79B2D" wp14:editId="5A68CEC2">
                  <wp:simplePos x="0" y="0"/>
                  <wp:positionH relativeFrom="column">
                    <wp:posOffset>3448050</wp:posOffset>
                  </wp:positionH>
                  <wp:positionV relativeFrom="paragraph">
                    <wp:posOffset>28575</wp:posOffset>
                  </wp:positionV>
                  <wp:extent cx="1361905" cy="1247619"/>
                  <wp:effectExtent l="0" t="0" r="0" b="0"/>
                  <wp:wrapTight wrapText="bothSides">
                    <wp:wrapPolygon edited="0">
                      <wp:start x="0" y="0"/>
                      <wp:lineTo x="0" y="21116"/>
                      <wp:lineTo x="21157" y="21116"/>
                      <wp:lineTo x="2115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361905" cy="1247619"/>
                          </a:xfrm>
                          <a:prstGeom prst="rect">
                            <a:avLst/>
                          </a:prstGeom>
                        </pic:spPr>
                      </pic:pic>
                    </a:graphicData>
                  </a:graphic>
                </wp:anchor>
              </w:drawing>
            </w:r>
            <w:r>
              <w:rPr>
                <w:noProof/>
                <w:lang w:val="en-GB" w:eastAsia="en-GB"/>
              </w:rPr>
              <mc:AlternateContent>
                <mc:Choice Requires="wps">
                  <w:drawing>
                    <wp:anchor distT="0" distB="0" distL="114300" distR="114300" simplePos="0" relativeHeight="251661312" behindDoc="0" locked="0" layoutInCell="1" allowOverlap="1" wp14:anchorId="01D0D846" wp14:editId="4405A935">
                      <wp:simplePos x="0" y="0"/>
                      <wp:positionH relativeFrom="column">
                        <wp:posOffset>45085</wp:posOffset>
                      </wp:positionH>
                      <wp:positionV relativeFrom="paragraph">
                        <wp:posOffset>161924</wp:posOffset>
                      </wp:positionV>
                      <wp:extent cx="3467100" cy="904875"/>
                      <wp:effectExtent l="0" t="0" r="0" b="9525"/>
                      <wp:wrapNone/>
                      <wp:docPr id="2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904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269A" w:rsidRPr="00F1368C" w:rsidRDefault="00C7269A" w:rsidP="00A779B6">
                                  <w:pPr>
                                    <w:spacing w:line="360" w:lineRule="auto"/>
                                    <w:jc w:val="center"/>
                                    <w:rPr>
                                      <w:b/>
                                      <w:i/>
                                      <w:sz w:val="20"/>
                                    </w:rPr>
                                  </w:pPr>
                                  <w:r w:rsidRPr="00F1368C">
                                    <w:rPr>
                                      <w:b/>
                                      <w:i/>
                                      <w:sz w:val="20"/>
                                    </w:rPr>
                                    <w:t>A Happy New Year to all staff!</w:t>
                                  </w:r>
                                </w:p>
                                <w:p w:rsidR="00C7269A" w:rsidRPr="00F1368C" w:rsidRDefault="00C7269A" w:rsidP="00A779B6">
                                  <w:pPr>
                                    <w:spacing w:line="360" w:lineRule="auto"/>
                                    <w:jc w:val="center"/>
                                    <w:rPr>
                                      <w:b/>
                                      <w:i/>
                                      <w:sz w:val="20"/>
                                    </w:rPr>
                                  </w:pPr>
                                  <w:r w:rsidRPr="00F1368C">
                                    <w:rPr>
                                      <w:b/>
                                      <w:i/>
                                      <w:sz w:val="20"/>
                                    </w:rPr>
                                    <w:t>Take charge of improving your own practice!</w:t>
                                  </w:r>
                                </w:p>
                                <w:p w:rsidR="00C7269A" w:rsidRPr="00F1368C" w:rsidRDefault="00C7269A" w:rsidP="00A779B6">
                                  <w:pPr>
                                    <w:spacing w:line="360" w:lineRule="auto"/>
                                    <w:jc w:val="center"/>
                                    <w:rPr>
                                      <w:b/>
                                      <w:i/>
                                    </w:rPr>
                                  </w:pPr>
                                  <w:r w:rsidRPr="00F1368C">
                                    <w:rPr>
                                      <w:b/>
                                      <w:i/>
                                    </w:rPr>
                                    <w:t>Make use of this regular bulletin, filled with current and relevant information for all staff at Hunter’s Bar Junior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0D846" id="Text Box 188" o:spid="_x0000_s1029" type="#_x0000_t202" style="position:absolute;margin-left:3.55pt;margin-top:12.75pt;width:273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" stroked="f">
                      <v:textbox>
                        <w:txbxContent>
                          <w:p w:rsidR="00C7269A" w:rsidRPr="00F1368C" w:rsidRDefault="00C7269A" w:rsidP="00A779B6">
                            <w:pPr>
                              <w:spacing w:line="360" w:lineRule="auto"/>
                              <w:jc w:val="center"/>
                              <w:rPr>
                                <w:b/>
                                <w:i/>
                                <w:sz w:val="20"/>
                              </w:rPr>
                            </w:pPr>
                            <w:r w:rsidRPr="00F1368C">
                              <w:rPr>
                                <w:b/>
                                <w:i/>
                                <w:sz w:val="20"/>
                              </w:rPr>
                              <w:t>A Happy New Year to all staff!</w:t>
                            </w:r>
                          </w:p>
                          <w:p w:rsidR="00C7269A" w:rsidRPr="00F1368C" w:rsidRDefault="00C7269A" w:rsidP="00A779B6">
                            <w:pPr>
                              <w:spacing w:line="360" w:lineRule="auto"/>
                              <w:jc w:val="center"/>
                              <w:rPr>
                                <w:b/>
                                <w:i/>
                                <w:sz w:val="20"/>
                              </w:rPr>
                            </w:pPr>
                            <w:r w:rsidRPr="00F1368C">
                              <w:rPr>
                                <w:b/>
                                <w:i/>
                                <w:sz w:val="20"/>
                              </w:rPr>
                              <w:t>Take charge of improving your own practice!</w:t>
                            </w:r>
                          </w:p>
                          <w:p w:rsidR="00C7269A" w:rsidRPr="00F1368C" w:rsidRDefault="00C7269A" w:rsidP="00A779B6">
                            <w:pPr>
                              <w:spacing w:line="360" w:lineRule="auto"/>
                              <w:jc w:val="center"/>
                              <w:rPr>
                                <w:b/>
                                <w:i/>
                              </w:rPr>
                            </w:pPr>
                            <w:r w:rsidRPr="00F1368C">
                              <w:rPr>
                                <w:b/>
                                <w:i/>
                              </w:rPr>
                              <w:t>Make use of this regular bulletin, filled with current and relevant information for all staff at Hunter’s Bar Junior School.</w:t>
                            </w:r>
                          </w:p>
                        </w:txbxContent>
                      </v:textbox>
                    </v:shape>
                  </w:pict>
                </mc:Fallback>
              </mc:AlternateContent>
            </w:r>
          </w:p>
        </w:tc>
      </w:tr>
      <w:tr w:rsidR="00A779B6" w:rsidRPr="00F6335D" w:rsidTr="001F403E">
        <w:trPr>
          <w:trHeight w:val="720"/>
          <w:jc w:val="center"/>
        </w:trPr>
        <w:tc>
          <w:tcPr>
            <w:tcW w:w="2609" w:type="dxa"/>
            <w:vMerge/>
          </w:tcPr>
          <w:p w:rsidR="00A779B6" w:rsidRDefault="00A779B6" w:rsidP="001F403E"/>
        </w:tc>
        <w:tc>
          <w:tcPr>
            <w:tcW w:w="7831" w:type="dxa"/>
            <w:gridSpan w:val="3"/>
            <w:tcBorders>
              <w:top w:val="nil"/>
              <w:bottom w:val="nil"/>
            </w:tcBorders>
          </w:tcPr>
          <w:p w:rsidR="00A779B6" w:rsidRPr="00F6335D" w:rsidRDefault="00A779B6" w:rsidP="001F403E">
            <w:pPr>
              <w:pStyle w:val="Heading2"/>
              <w:rPr>
                <w:b/>
                <w:color w:val="7030A0"/>
                <w:u w:val="single"/>
              </w:rPr>
            </w:pPr>
            <w:r>
              <w:rPr>
                <w:b/>
                <w:noProof/>
                <w:color w:val="7030A0"/>
                <w:u w:val="single"/>
                <w:lang w:val="en-GB" w:eastAsia="en-GB"/>
              </w:rPr>
              <mc:AlternateContent>
                <mc:Choice Requires="wps">
                  <w:drawing>
                    <wp:anchor distT="0" distB="0" distL="114300" distR="114300" simplePos="0" relativeHeight="251667456" behindDoc="0" locked="0" layoutInCell="1" allowOverlap="1" wp14:anchorId="28391D71" wp14:editId="322B3199">
                      <wp:simplePos x="0" y="0"/>
                      <wp:positionH relativeFrom="column">
                        <wp:posOffset>3369945</wp:posOffset>
                      </wp:positionH>
                      <wp:positionV relativeFrom="paragraph">
                        <wp:posOffset>145415</wp:posOffset>
                      </wp:positionV>
                      <wp:extent cx="1543050" cy="362585"/>
                      <wp:effectExtent l="0" t="0" r="19050" b="18415"/>
                      <wp:wrapNone/>
                      <wp:docPr id="2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C7269A" w:rsidRPr="00D01000" w:rsidRDefault="00C7269A" w:rsidP="00A779B6">
                                  <w:pPr>
                                    <w:rPr>
                                      <w:b/>
                                    </w:rPr>
                                  </w:pPr>
                                  <w:r>
                                    <w:rPr>
                                      <w:b/>
                                    </w:rPr>
                                    <w:t>3</w:t>
                                  </w:r>
                                  <w:r w:rsidRPr="00D01000">
                                    <w:rPr>
                                      <w:b/>
                                    </w:rPr>
                                    <w:t xml:space="preserve">. </w:t>
                                  </w:r>
                                  <w:r>
                                    <w:rPr>
                                      <w:b/>
                                    </w:rPr>
                                    <w:t>15 minute forums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91D71" id="Text Box 191" o:spid="_x0000_s1030" type="#_x0000_t202" style="position:absolute;left:0;text-align:left;margin-left:265.35pt;margin-top:11.45pt;width:121.5pt;height:2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" fillcolor="#9cc2e5 [1940]" strokeweight="1.5pt">
                      <v:textbox>
                        <w:txbxContent>
                          <w:p w:rsidR="00C7269A" w:rsidRPr="00D01000" w:rsidRDefault="00C7269A" w:rsidP="00A779B6">
                            <w:pPr>
                              <w:rPr>
                                <w:b/>
                              </w:rPr>
                            </w:pPr>
                            <w:r>
                              <w:rPr>
                                <w:b/>
                              </w:rPr>
                              <w:t>3</w:t>
                            </w:r>
                            <w:r w:rsidRPr="00D01000">
                              <w:rPr>
                                <w:b/>
                              </w:rPr>
                              <w:t xml:space="preserve">. </w:t>
                            </w:r>
                            <w:r>
                              <w:rPr>
                                <w:b/>
                              </w:rPr>
                              <w:t>15 minute forums</w:t>
                            </w:r>
                          </w:p>
                        </w:txbxContent>
                      </v:textbox>
                    </v:shape>
                  </w:pict>
                </mc:Fallback>
              </mc:AlternateContent>
            </w:r>
            <w:r>
              <w:rPr>
                <w:b/>
                <w:noProof/>
                <w:color w:val="7030A0"/>
                <w:u w:val="single"/>
                <w:lang w:val="en-GB" w:eastAsia="en-GB"/>
              </w:rPr>
              <mc:AlternateContent>
                <mc:Choice Requires="wps">
                  <w:drawing>
                    <wp:anchor distT="0" distB="0" distL="114300" distR="114300" simplePos="0" relativeHeight="251666432" behindDoc="0" locked="0" layoutInCell="1" allowOverlap="1" wp14:anchorId="3E1A813D" wp14:editId="19DCE604">
                      <wp:simplePos x="0" y="0"/>
                      <wp:positionH relativeFrom="column">
                        <wp:posOffset>1690370</wp:posOffset>
                      </wp:positionH>
                      <wp:positionV relativeFrom="paragraph">
                        <wp:posOffset>145415</wp:posOffset>
                      </wp:positionV>
                      <wp:extent cx="1543050" cy="362585"/>
                      <wp:effectExtent l="0" t="0" r="19050" b="18415"/>
                      <wp:wrapNone/>
                      <wp:docPr id="1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C7269A" w:rsidRPr="00D01000" w:rsidRDefault="00C7269A" w:rsidP="00A779B6">
                                  <w:pPr>
                                    <w:rPr>
                                      <w:b/>
                                    </w:rPr>
                                  </w:pPr>
                                  <w:r>
                                    <w:rPr>
                                      <w:b/>
                                    </w:rPr>
                                    <w:t>2</w:t>
                                  </w:r>
                                  <w:r w:rsidRPr="00D01000">
                                    <w:rPr>
                                      <w:b/>
                                    </w:rPr>
                                    <w:t xml:space="preserve">. </w:t>
                                  </w:r>
                                  <w:r>
                                    <w:rPr>
                                      <w:b/>
                                    </w:rPr>
                                    <w:t>SDIP Priorities 2018-19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813D" id="Text Box 189" o:spid="_x0000_s1031" type="#_x0000_t202" style="position:absolute;left:0;text-align:left;margin-left:133.1pt;margin-top:11.45pt;width:121.5pt;height:2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" fillcolor="#9cc2e5 [1940]" strokeweight="1.5pt">
                      <v:textbox>
                        <w:txbxContent>
                          <w:p w:rsidR="00C7269A" w:rsidRPr="00D01000" w:rsidRDefault="00C7269A" w:rsidP="00A779B6">
                            <w:pPr>
                              <w:rPr>
                                <w:b/>
                              </w:rPr>
                            </w:pPr>
                            <w:r>
                              <w:rPr>
                                <w:b/>
                              </w:rPr>
                              <w:t>2</w:t>
                            </w:r>
                            <w:r w:rsidRPr="00D01000">
                              <w:rPr>
                                <w:b/>
                              </w:rPr>
                              <w:t xml:space="preserve">. </w:t>
                            </w:r>
                            <w:r>
                              <w:rPr>
                                <w:b/>
                              </w:rPr>
                              <w:t>SDIP Priorities 2018-19</w:t>
                            </w:r>
                          </w:p>
                        </w:txbxContent>
                      </v:textbox>
                    </v:shape>
                  </w:pict>
                </mc:Fallback>
              </mc:AlternateContent>
            </w:r>
            <w:r>
              <w:rPr>
                <w:b/>
                <w:noProof/>
                <w:color w:val="7030A0"/>
                <w:u w:val="single"/>
                <w:lang w:val="en-GB" w:eastAsia="en-GB"/>
              </w:rPr>
              <mc:AlternateContent>
                <mc:Choice Requires="wps">
                  <w:drawing>
                    <wp:anchor distT="0" distB="0" distL="114300" distR="114300" simplePos="0" relativeHeight="251665408" behindDoc="0" locked="0" layoutInCell="1" allowOverlap="1" wp14:anchorId="4A70EDA9" wp14:editId="695A4DCD">
                      <wp:simplePos x="0" y="0"/>
                      <wp:positionH relativeFrom="column">
                        <wp:posOffset>60325</wp:posOffset>
                      </wp:positionH>
                      <wp:positionV relativeFrom="paragraph">
                        <wp:posOffset>145415</wp:posOffset>
                      </wp:positionV>
                      <wp:extent cx="1482725" cy="362585"/>
                      <wp:effectExtent l="0" t="0" r="22225" b="18415"/>
                      <wp:wrapNone/>
                      <wp:docPr id="1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62585"/>
                              </a:xfrm>
                              <a:prstGeom prst="rect">
                                <a:avLst/>
                              </a:prstGeom>
                              <a:solidFill>
                                <a:schemeClr val="accent5">
                                  <a:lumMod val="40000"/>
                                  <a:lumOff val="60000"/>
                                </a:schemeClr>
                              </a:solidFill>
                              <a:ln w="19050" cmpd="sng">
                                <a:solidFill>
                                  <a:srgbClr val="000000"/>
                                </a:solidFill>
                                <a:miter lim="800000"/>
                                <a:headEnd/>
                                <a:tailEnd/>
                              </a:ln>
                            </wps:spPr>
                            <wps:txbx>
                              <w:txbxContent>
                                <w:p w:rsidR="00C7269A" w:rsidRPr="00D01000" w:rsidRDefault="00C7269A" w:rsidP="00A779B6">
                                  <w:pPr>
                                    <w:rPr>
                                      <w:b/>
                                    </w:rPr>
                                  </w:pPr>
                                  <w:r w:rsidRPr="00D01000">
                                    <w:rPr>
                                      <w:b/>
                                    </w:rPr>
                                    <w:t>1</w:t>
                                  </w:r>
                                  <w:r>
                                    <w:rPr>
                                      <w:b/>
                                    </w:rPr>
                                    <w:t>. Resource of the W</w:t>
                                  </w:r>
                                  <w:r w:rsidRPr="00D01000">
                                    <w:rPr>
                                      <w:b/>
                                    </w:rPr>
                                    <w:t>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0EDA9" id="Text Box 187" o:spid="_x0000_s1032" type="#_x0000_t202" style="position:absolute;left:0;text-align:left;margin-left:4.75pt;margin-top:11.45pt;width:116.75pt;height:2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" fillcolor="#b4c6e7 [1304]" strokeweight="1.5pt">
                      <v:textbox>
                        <w:txbxContent>
                          <w:p w:rsidR="00C7269A" w:rsidRPr="00D01000" w:rsidRDefault="00C7269A" w:rsidP="00A779B6">
                            <w:pPr>
                              <w:rPr>
                                <w:b/>
                              </w:rPr>
                            </w:pPr>
                            <w:r w:rsidRPr="00D01000">
                              <w:rPr>
                                <w:b/>
                              </w:rPr>
                              <w:t>1</w:t>
                            </w:r>
                            <w:r>
                              <w:rPr>
                                <w:b/>
                              </w:rPr>
                              <w:t>. Resource of the W</w:t>
                            </w:r>
                            <w:r w:rsidRPr="00D01000">
                              <w:rPr>
                                <w:b/>
                              </w:rPr>
                              <w:t>eek</w:t>
                            </w:r>
                          </w:p>
                        </w:txbxContent>
                      </v:textbox>
                    </v:shape>
                  </w:pict>
                </mc:Fallback>
              </mc:AlternateContent>
            </w:r>
          </w:p>
        </w:tc>
      </w:tr>
      <w:tr w:rsidR="00A779B6" w:rsidTr="001F403E">
        <w:trPr>
          <w:trHeight w:val="4607"/>
          <w:jc w:val="center"/>
        </w:trPr>
        <w:tc>
          <w:tcPr>
            <w:tcW w:w="2609" w:type="dxa"/>
            <w:vMerge/>
          </w:tcPr>
          <w:p w:rsidR="00A779B6" w:rsidRDefault="00A779B6" w:rsidP="001F403E"/>
        </w:tc>
        <w:tc>
          <w:tcPr>
            <w:tcW w:w="2617" w:type="dxa"/>
            <w:tcBorders>
              <w:top w:val="nil"/>
              <w:bottom w:val="nil"/>
              <w:right w:val="nil"/>
            </w:tcBorders>
          </w:tcPr>
          <w:p w:rsidR="00A779B6" w:rsidRDefault="00C7269A" w:rsidP="001F403E">
            <w:r>
              <w:rPr>
                <w:noProof/>
                <w:lang w:val="en-GB" w:eastAsia="en-GB"/>
              </w:rPr>
              <mc:AlternateContent>
                <mc:Choice Requires="wps">
                  <w:drawing>
                    <wp:anchor distT="0" distB="0" distL="114300" distR="114300" simplePos="0" relativeHeight="251669504" behindDoc="0" locked="0" layoutInCell="1" allowOverlap="1" wp14:anchorId="0A536517" wp14:editId="3C59CED0">
                      <wp:simplePos x="0" y="0"/>
                      <wp:positionH relativeFrom="page">
                        <wp:posOffset>74930</wp:posOffset>
                      </wp:positionH>
                      <wp:positionV relativeFrom="page">
                        <wp:posOffset>2558415</wp:posOffset>
                      </wp:positionV>
                      <wp:extent cx="1554480" cy="3486150"/>
                      <wp:effectExtent l="0" t="0" r="26670" b="19050"/>
                      <wp:wrapTopAndBottom/>
                      <wp:docPr id="1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86150"/>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sz w:val="18"/>
                                    </w:rPr>
                                  </w:pPr>
                                  <w:r>
                                    <w:rPr>
                                      <w:noProof/>
                                      <w:lang w:val="en-GB" w:eastAsia="en-GB"/>
                                    </w:rPr>
                                    <w:drawing>
                                      <wp:inline distT="0" distB="0" distL="0" distR="0" wp14:anchorId="6695206D" wp14:editId="0209DAE8">
                                        <wp:extent cx="1343025" cy="14662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52878" cy="1477057"/>
                                                </a:xfrm>
                                                <a:prstGeom prst="rect">
                                                  <a:avLst/>
                                                </a:prstGeom>
                                              </pic:spPr>
                                            </pic:pic>
                                          </a:graphicData>
                                        </a:graphic>
                                      </wp:inline>
                                    </w:drawing>
                                  </w:r>
                                </w:p>
                                <w:p w:rsidR="00C7269A" w:rsidRDefault="00C7269A" w:rsidP="00A779B6">
                                  <w:pPr>
                                    <w:pStyle w:val="NewsletterBodyText"/>
                                    <w:spacing w:after="0" w:line="240" w:lineRule="auto"/>
                                    <w:rPr>
                                      <w:sz w:val="18"/>
                                    </w:rPr>
                                  </w:pPr>
                                </w:p>
                                <w:p w:rsidR="00C7269A" w:rsidRDefault="00C7269A" w:rsidP="00C7269A">
                                  <w:pPr>
                                    <w:rPr>
                                      <w:szCs w:val="18"/>
                                    </w:rPr>
                                  </w:pPr>
                                  <w:r>
                                    <w:rPr>
                                      <w:szCs w:val="18"/>
                                    </w:rPr>
                                    <w:t xml:space="preserve">This half term, through our TLCs, we will be exploring how we use </w:t>
                                  </w:r>
                                  <w:r w:rsidRPr="00043E7D">
                                    <w:rPr>
                                      <w:b/>
                                      <w:szCs w:val="18"/>
                                    </w:rPr>
                                    <w:t>models</w:t>
                                  </w:r>
                                  <w:r w:rsidRPr="00D50657">
                                    <w:rPr>
                                      <w:szCs w:val="18"/>
                                    </w:rPr>
                                    <w:t xml:space="preserve"> and examples to help students im</w:t>
                                  </w:r>
                                  <w:r>
                                    <w:rPr>
                                      <w:szCs w:val="18"/>
                                    </w:rPr>
                                    <w:t xml:space="preserve">prove their standard of writing. </w:t>
                                  </w:r>
                                </w:p>
                                <w:p w:rsidR="00C7269A" w:rsidRDefault="00C7269A" w:rsidP="00C7269A">
                                  <w:pPr>
                                    <w:rPr>
                                      <w:szCs w:val="18"/>
                                    </w:rPr>
                                  </w:pPr>
                                </w:p>
                                <w:p w:rsidR="00C7269A" w:rsidRPr="00D11441" w:rsidRDefault="00C7269A" w:rsidP="00C7269A">
                                  <w:pPr>
                                    <w:rPr>
                                      <w:szCs w:val="18"/>
                                    </w:rPr>
                                  </w:pPr>
                                  <w:r w:rsidRPr="00D50657">
                                    <w:rPr>
                                      <w:szCs w:val="18"/>
                                    </w:rPr>
                                    <w:t>We will b</w:t>
                                  </w:r>
                                  <w:r>
                                    <w:rPr>
                                      <w:szCs w:val="18"/>
                                    </w:rPr>
                                    <w:t>ecome more adept at showing our pupils</w:t>
                                  </w:r>
                                  <w:r w:rsidRPr="00D50657">
                                    <w:rPr>
                                      <w:szCs w:val="18"/>
                                    </w:rPr>
                                    <w:t xml:space="preserve"> what success looks like in writing.</w:t>
                                  </w:r>
                                </w:p>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lang w:val="en-GB"/>
                                    </w:rPr>
                                  </w:pPr>
                                </w:p>
                                <w:p w:rsidR="00C7269A" w:rsidRPr="00B4085C" w:rsidRDefault="00C7269A" w:rsidP="00A779B6">
                                  <w:pPr>
                                    <w:pStyle w:val="NewsletterBodyText"/>
                                    <w:spacing w:after="0" w:line="240" w:lineRule="auto"/>
                                  </w:pPr>
                                </w:p>
                                <w:p w:rsidR="00C7269A" w:rsidRPr="00B4085C" w:rsidRDefault="00C7269A" w:rsidP="00A779B6">
                                  <w:pPr>
                                    <w:pStyle w:val="NewsletterBodyText"/>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36517" id="Text Box 93" o:spid="_x0000_s1033" type="#_x0000_t202" style="position:absolute;margin-left:5.9pt;margin-top:201.45pt;width:122.4pt;height:27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" filled="f" strokeweight=".25pt">
                      <v:textbox>
                        <w:txbxContent>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sz w:val="18"/>
                              </w:rPr>
                            </w:pPr>
                            <w:r>
                              <w:rPr>
                                <w:noProof/>
                                <w:lang w:val="en-GB" w:eastAsia="en-GB"/>
                              </w:rPr>
                              <w:drawing>
                                <wp:inline distT="0" distB="0" distL="0" distR="0" wp14:anchorId="6695206D" wp14:editId="0209DAE8">
                                  <wp:extent cx="1343025" cy="146629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2878" cy="1477057"/>
                                          </a:xfrm>
                                          <a:prstGeom prst="rect">
                                            <a:avLst/>
                                          </a:prstGeom>
                                        </pic:spPr>
                                      </pic:pic>
                                    </a:graphicData>
                                  </a:graphic>
                                </wp:inline>
                              </w:drawing>
                            </w:r>
                          </w:p>
                          <w:p w:rsidR="00C7269A" w:rsidRDefault="00C7269A" w:rsidP="00A779B6">
                            <w:pPr>
                              <w:pStyle w:val="NewsletterBodyText"/>
                              <w:spacing w:after="0" w:line="240" w:lineRule="auto"/>
                              <w:rPr>
                                <w:sz w:val="18"/>
                              </w:rPr>
                            </w:pPr>
                          </w:p>
                          <w:p w:rsidR="00C7269A" w:rsidRDefault="00C7269A" w:rsidP="00C7269A">
                            <w:pPr>
                              <w:rPr>
                                <w:szCs w:val="18"/>
                              </w:rPr>
                            </w:pPr>
                            <w:r>
                              <w:rPr>
                                <w:szCs w:val="18"/>
                              </w:rPr>
                              <w:t xml:space="preserve">This half term, through our TLCs, we will be exploring how we use </w:t>
                            </w:r>
                            <w:r w:rsidRPr="00043E7D">
                              <w:rPr>
                                <w:b/>
                                <w:szCs w:val="18"/>
                              </w:rPr>
                              <w:t>models</w:t>
                            </w:r>
                            <w:r w:rsidRPr="00D50657">
                              <w:rPr>
                                <w:szCs w:val="18"/>
                              </w:rPr>
                              <w:t xml:space="preserve"> and examples to help students im</w:t>
                            </w:r>
                            <w:r>
                              <w:rPr>
                                <w:szCs w:val="18"/>
                              </w:rPr>
                              <w:t xml:space="preserve">prove their standard of writing. </w:t>
                            </w:r>
                          </w:p>
                          <w:p w:rsidR="00C7269A" w:rsidRDefault="00C7269A" w:rsidP="00C7269A">
                            <w:pPr>
                              <w:rPr>
                                <w:szCs w:val="18"/>
                              </w:rPr>
                            </w:pPr>
                          </w:p>
                          <w:p w:rsidR="00C7269A" w:rsidRPr="00D11441" w:rsidRDefault="00C7269A" w:rsidP="00C7269A">
                            <w:pPr>
                              <w:rPr>
                                <w:szCs w:val="18"/>
                              </w:rPr>
                            </w:pPr>
                            <w:r w:rsidRPr="00D50657">
                              <w:rPr>
                                <w:szCs w:val="18"/>
                              </w:rPr>
                              <w:t>We will b</w:t>
                            </w:r>
                            <w:r>
                              <w:rPr>
                                <w:szCs w:val="18"/>
                              </w:rPr>
                              <w:t>ecome more adept at showing our pupils</w:t>
                            </w:r>
                            <w:r w:rsidRPr="00D50657">
                              <w:rPr>
                                <w:szCs w:val="18"/>
                              </w:rPr>
                              <w:t xml:space="preserve"> what success looks like in writing.</w:t>
                            </w:r>
                          </w:p>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lang w:val="en-GB"/>
                              </w:rPr>
                            </w:pPr>
                          </w:p>
                          <w:p w:rsidR="00C7269A" w:rsidRDefault="00C7269A" w:rsidP="00A779B6">
                            <w:pPr>
                              <w:pStyle w:val="NewsletterBodyText"/>
                              <w:spacing w:after="0" w:line="240" w:lineRule="auto"/>
                              <w:rPr>
                                <w:lang w:val="en-GB"/>
                              </w:rPr>
                            </w:pPr>
                          </w:p>
                          <w:p w:rsidR="00C7269A" w:rsidRPr="00B4085C" w:rsidRDefault="00C7269A" w:rsidP="00A779B6">
                            <w:pPr>
                              <w:pStyle w:val="NewsletterBodyText"/>
                              <w:spacing w:after="0" w:line="240" w:lineRule="auto"/>
                            </w:pPr>
                          </w:p>
                          <w:p w:rsidR="00C7269A" w:rsidRPr="00B4085C" w:rsidRDefault="00C7269A" w:rsidP="00A779B6">
                            <w:pPr>
                              <w:pStyle w:val="NewsletterBodyText"/>
                              <w:spacing w:after="0" w:line="240" w:lineRule="auto"/>
                              <w:jc w:val="center"/>
                            </w:pPr>
                          </w:p>
                        </w:txbxContent>
                      </v:textbox>
                      <w10:wrap type="topAndBottom" anchorx="page" anchory="page"/>
                    </v:shape>
                  </w:pict>
                </mc:Fallback>
              </mc:AlternateContent>
            </w:r>
            <w:r w:rsidR="0051092C">
              <w:rPr>
                <w:noProof/>
                <w:lang w:val="en-GB" w:eastAsia="en-GB"/>
              </w:rPr>
              <mc:AlternateContent>
                <mc:Choice Requires="wps">
                  <w:drawing>
                    <wp:anchor distT="0" distB="0" distL="114300" distR="114300" simplePos="0" relativeHeight="251668480" behindDoc="0" locked="0" layoutInCell="1" allowOverlap="1" wp14:anchorId="5635BD30" wp14:editId="66A7CAAE">
                      <wp:simplePos x="0" y="0"/>
                      <wp:positionH relativeFrom="page">
                        <wp:posOffset>46355</wp:posOffset>
                      </wp:positionH>
                      <wp:positionV relativeFrom="page">
                        <wp:posOffset>177165</wp:posOffset>
                      </wp:positionV>
                      <wp:extent cx="1554480" cy="1476375"/>
                      <wp:effectExtent l="0" t="0" r="26670" b="28575"/>
                      <wp:wrapNone/>
                      <wp:docPr id="1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76375"/>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9A" w:rsidRPr="00732504" w:rsidRDefault="00C7269A" w:rsidP="00D11441">
                                  <w:pPr>
                                    <w:pStyle w:val="NewsletterBodyText"/>
                                    <w:spacing w:after="0" w:line="264" w:lineRule="auto"/>
                                    <w:rPr>
                                      <w:b/>
                                      <w:szCs w:val="20"/>
                                    </w:rPr>
                                  </w:pPr>
                                  <w:r w:rsidRPr="00732504">
                                    <w:rPr>
                                      <w:rFonts w:cs="Arial"/>
                                      <w:color w:val="222222"/>
                                      <w:szCs w:val="20"/>
                                      <w:lang w:val="en"/>
                                    </w:rPr>
                                    <w:t xml:space="preserve">Make sure you use David’s Deepening task resource to help plan for and extend our early graspers in the </w:t>
                                  </w:r>
                                  <w:r w:rsidRPr="008A0C87">
                                    <w:rPr>
                                      <w:rFonts w:cs="Arial"/>
                                      <w:i/>
                                      <w:color w:val="222222"/>
                                      <w:szCs w:val="20"/>
                                      <w:lang w:val="en"/>
                                    </w:rPr>
                                    <w:t>In Focus</w:t>
                                  </w:r>
                                  <w:r w:rsidRPr="00732504">
                                    <w:rPr>
                                      <w:rFonts w:cs="Arial"/>
                                      <w:color w:val="222222"/>
                                      <w:szCs w:val="20"/>
                                      <w:lang w:val="en"/>
                                    </w:rPr>
                                    <w:t xml:space="preserve"> task in your Maths lessons. See </w:t>
                                  </w:r>
                                  <w:r>
                                    <w:rPr>
                                      <w:rFonts w:cs="Arial"/>
                                      <w:color w:val="222222"/>
                                      <w:szCs w:val="20"/>
                                      <w:lang w:val="en"/>
                                    </w:rPr>
                                    <w:t>Dave for any additional support in using them effectively.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5BD30" id="Text Box 90" o:spid="_x0000_s1034" type="#_x0000_t202" style="position:absolute;margin-left:3.65pt;margin-top:13.95pt;width:122.4pt;height:116.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" filled="f" strokeweight=".25pt">
                      <v:textbox>
                        <w:txbxContent>
                          <w:p w:rsidR="00C7269A" w:rsidRPr="00732504" w:rsidRDefault="00C7269A" w:rsidP="00D11441">
                            <w:pPr>
                              <w:pStyle w:val="NewsletterBodyText"/>
                              <w:spacing w:after="0" w:line="264" w:lineRule="auto"/>
                              <w:rPr>
                                <w:b/>
                                <w:szCs w:val="20"/>
                              </w:rPr>
                            </w:pPr>
                            <w:r w:rsidRPr="00732504">
                              <w:rPr>
                                <w:rFonts w:cs="Arial"/>
                                <w:color w:val="222222"/>
                                <w:szCs w:val="20"/>
                                <w:lang w:val="en"/>
                              </w:rPr>
                              <w:t xml:space="preserve">Make sure you use David’s Deepening task resource to help plan for and extend our early graspers in the </w:t>
                            </w:r>
                            <w:r w:rsidRPr="008A0C87">
                              <w:rPr>
                                <w:rFonts w:cs="Arial"/>
                                <w:i/>
                                <w:color w:val="222222"/>
                                <w:szCs w:val="20"/>
                                <w:lang w:val="en"/>
                              </w:rPr>
                              <w:t>In Focus</w:t>
                            </w:r>
                            <w:r w:rsidRPr="00732504">
                              <w:rPr>
                                <w:rFonts w:cs="Arial"/>
                                <w:color w:val="222222"/>
                                <w:szCs w:val="20"/>
                                <w:lang w:val="en"/>
                              </w:rPr>
                              <w:t xml:space="preserve"> task in your Maths lessons. See </w:t>
                            </w:r>
                            <w:r>
                              <w:rPr>
                                <w:rFonts w:cs="Arial"/>
                                <w:color w:val="222222"/>
                                <w:szCs w:val="20"/>
                                <w:lang w:val="en"/>
                              </w:rPr>
                              <w:t>Dave for any additional support in using them effectively.</w:t>
                            </w:r>
                          </w:p>
                        </w:txbxContent>
                      </v:textbox>
                      <w10:wrap anchorx="page" anchory="page"/>
                    </v:shape>
                  </w:pict>
                </mc:Fallback>
              </mc:AlternateContent>
            </w:r>
            <w:r w:rsidR="00A779B6">
              <w:rPr>
                <w:noProof/>
                <w:lang w:val="en-GB" w:eastAsia="en-GB"/>
              </w:rPr>
              <mc:AlternateContent>
                <mc:Choice Requires="wps">
                  <w:drawing>
                    <wp:anchor distT="0" distB="0" distL="114300" distR="114300" simplePos="0" relativeHeight="251670528" behindDoc="0" locked="0" layoutInCell="1" allowOverlap="1" wp14:anchorId="3AA3701A" wp14:editId="2B1073B5">
                      <wp:simplePos x="0" y="0"/>
                      <wp:positionH relativeFrom="column">
                        <wp:posOffset>79375</wp:posOffset>
                      </wp:positionH>
                      <wp:positionV relativeFrom="paragraph">
                        <wp:posOffset>1828165</wp:posOffset>
                      </wp:positionV>
                      <wp:extent cx="1482725" cy="362585"/>
                      <wp:effectExtent l="0" t="0" r="22225" b="18415"/>
                      <wp:wrapNone/>
                      <wp:docPr id="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725"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C7269A" w:rsidRPr="00D01000" w:rsidRDefault="00C7269A" w:rsidP="00A779B6">
                                  <w:pPr>
                                    <w:rPr>
                                      <w:b/>
                                    </w:rPr>
                                  </w:pPr>
                                  <w:r>
                                    <w:rPr>
                                      <w:b/>
                                    </w:rPr>
                                    <w:t>4. Book study and TLCs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3701A" id="Text Box 192" o:spid="_x0000_s1035" type="#_x0000_t202" style="position:absolute;margin-left:6.25pt;margin-top:143.95pt;width:116.75pt;height:2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" fillcolor="#9cc2e5 [1940]" strokeweight="1.5pt">
                      <v:textbox>
                        <w:txbxContent>
                          <w:p w:rsidR="00C7269A" w:rsidRPr="00D01000" w:rsidRDefault="00C7269A" w:rsidP="00A779B6">
                            <w:pPr>
                              <w:rPr>
                                <w:b/>
                              </w:rPr>
                            </w:pPr>
                            <w:r>
                              <w:rPr>
                                <w:b/>
                              </w:rPr>
                              <w:t>4. Book study and TLCs</w:t>
                            </w:r>
                          </w:p>
                        </w:txbxContent>
                      </v:textbox>
                    </v:shape>
                  </w:pict>
                </mc:Fallback>
              </mc:AlternateContent>
            </w:r>
          </w:p>
        </w:tc>
        <w:tc>
          <w:tcPr>
            <w:tcW w:w="2617" w:type="dxa"/>
            <w:tcBorders>
              <w:top w:val="nil"/>
              <w:left w:val="nil"/>
              <w:bottom w:val="nil"/>
              <w:right w:val="nil"/>
            </w:tcBorders>
          </w:tcPr>
          <w:p w:rsidR="00A779B6" w:rsidRDefault="007514CE" w:rsidP="001F403E">
            <w:r>
              <w:rPr>
                <w:noProof/>
                <w:lang w:val="en-GB" w:eastAsia="en-GB"/>
              </w:rPr>
              <mc:AlternateContent>
                <mc:Choice Requires="wps">
                  <w:drawing>
                    <wp:anchor distT="0" distB="0" distL="114300" distR="114300" simplePos="0" relativeHeight="251673600" behindDoc="0" locked="0" layoutInCell="1" allowOverlap="1" wp14:anchorId="4ECD5748" wp14:editId="369A527A">
                      <wp:simplePos x="0" y="0"/>
                      <wp:positionH relativeFrom="page">
                        <wp:posOffset>54610</wp:posOffset>
                      </wp:positionH>
                      <wp:positionV relativeFrom="page">
                        <wp:posOffset>2586990</wp:posOffset>
                      </wp:positionV>
                      <wp:extent cx="1554480" cy="3467100"/>
                      <wp:effectExtent l="0" t="0" r="26670" b="19050"/>
                      <wp:wrapNone/>
                      <wp:docPr id="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67100"/>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9A" w:rsidRDefault="00C7269A" w:rsidP="00A779B6">
                                  <w:pPr>
                                    <w:pStyle w:val="NewsletterBodyText"/>
                                    <w:spacing w:after="0" w:line="240" w:lineRule="auto"/>
                                    <w:rPr>
                                      <w:sz w:val="14"/>
                                      <w:szCs w:val="18"/>
                                    </w:rPr>
                                  </w:pPr>
                                  <w:r>
                                    <w:rPr>
                                      <w:sz w:val="14"/>
                                      <w:szCs w:val="18"/>
                                    </w:rPr>
                                    <w:t>Each Wednesday this half term.</w:t>
                                  </w:r>
                                </w:p>
                                <w:p w:rsidR="00C7269A" w:rsidRPr="003909B3" w:rsidRDefault="00C7269A" w:rsidP="00A779B6">
                                  <w:pPr>
                                    <w:pStyle w:val="NewsletterBodyText"/>
                                    <w:spacing w:after="0" w:line="240" w:lineRule="auto"/>
                                    <w:rPr>
                                      <w:sz w:val="14"/>
                                      <w:szCs w:val="18"/>
                                    </w:rPr>
                                  </w:pPr>
                                </w:p>
                                <w:p w:rsidR="00C7269A" w:rsidRPr="00B42994" w:rsidRDefault="00C7269A" w:rsidP="00B42994">
                                  <w:pPr>
                                    <w:pStyle w:val="NewsletterBodyText"/>
                                    <w:rPr>
                                      <w:sz w:val="14"/>
                                      <w:szCs w:val="18"/>
                                    </w:rPr>
                                  </w:pPr>
                                  <w:r>
                                    <w:rPr>
                                      <w:sz w:val="14"/>
                                      <w:szCs w:val="18"/>
                                    </w:rPr>
                                    <w:t>9/1/19 TLC</w:t>
                                  </w:r>
                                  <w:r w:rsidRPr="00B42994">
                                    <w:rPr>
                                      <w:b/>
                                      <w:sz w:val="14"/>
                                      <w:szCs w:val="18"/>
                                    </w:rPr>
                                    <w:t>#3</w:t>
                                  </w:r>
                                  <w:r>
                                    <w:rPr>
                                      <w:sz w:val="14"/>
                                      <w:szCs w:val="18"/>
                                    </w:rPr>
                                    <w:t xml:space="preserve"> Showing success through the use </w:t>
                                  </w:r>
                                  <w:bookmarkStart w:id="0" w:name="_GoBack"/>
                                  <w:bookmarkEnd w:id="0"/>
                                  <w:r w:rsidRPr="00B42994">
                                    <w:rPr>
                                      <w:sz w:val="14"/>
                                      <w:szCs w:val="18"/>
                                    </w:rPr>
                                    <w:t xml:space="preserve">of models </w:t>
                                  </w:r>
                                </w:p>
                                <w:p w:rsidR="00C7269A" w:rsidRPr="00B42994" w:rsidRDefault="00C7269A" w:rsidP="00B42994">
                                  <w:pPr>
                                    <w:pStyle w:val="NewsletterBodyText"/>
                                    <w:rPr>
                                      <w:sz w:val="14"/>
                                      <w:szCs w:val="18"/>
                                    </w:rPr>
                                  </w:pPr>
                                  <w:r>
                                    <w:rPr>
                                      <w:sz w:val="14"/>
                                      <w:szCs w:val="18"/>
                                    </w:rPr>
                                    <w:t xml:space="preserve">16/1/19 </w:t>
                                  </w:r>
                                  <w:r w:rsidRPr="00B42994">
                                    <w:rPr>
                                      <w:b/>
                                      <w:sz w:val="14"/>
                                      <w:szCs w:val="18"/>
                                    </w:rPr>
                                    <w:t>Inclusion</w:t>
                                  </w:r>
                                  <w:r>
                                    <w:rPr>
                                      <w:sz w:val="14"/>
                                      <w:szCs w:val="18"/>
                                    </w:rPr>
                                    <w:t>: Using t</w:t>
                                  </w:r>
                                  <w:r w:rsidRPr="00B42994">
                                    <w:rPr>
                                      <w:sz w:val="14"/>
                                      <w:szCs w:val="18"/>
                                    </w:rPr>
                                    <w:t xml:space="preserve">he Sheffield Support Grid </w:t>
                                  </w:r>
                                </w:p>
                                <w:p w:rsidR="00C7269A" w:rsidRPr="00B42994" w:rsidRDefault="00C7269A" w:rsidP="00B42994">
                                  <w:pPr>
                                    <w:pStyle w:val="NewsletterBodyText"/>
                                    <w:rPr>
                                      <w:sz w:val="14"/>
                                      <w:szCs w:val="18"/>
                                    </w:rPr>
                                  </w:pPr>
                                  <w:r>
                                    <w:rPr>
                                      <w:sz w:val="14"/>
                                      <w:szCs w:val="18"/>
                                    </w:rPr>
                                    <w:t xml:space="preserve">23/1/19 </w:t>
                                  </w:r>
                                  <w:r w:rsidRPr="00B42994">
                                    <w:rPr>
                                      <w:sz w:val="14"/>
                                      <w:szCs w:val="18"/>
                                    </w:rPr>
                                    <w:t xml:space="preserve">Launching </w:t>
                                  </w:r>
                                  <w:r w:rsidRPr="00B42994">
                                    <w:rPr>
                                      <w:b/>
                                      <w:sz w:val="14"/>
                                      <w:szCs w:val="18"/>
                                    </w:rPr>
                                    <w:t>Wellbeing</w:t>
                                  </w:r>
                                  <w:r w:rsidRPr="00B42994">
                                    <w:rPr>
                                      <w:sz w:val="14"/>
                                      <w:szCs w:val="18"/>
                                    </w:rPr>
                                    <w:t xml:space="preserve"> for staff and pupils</w:t>
                                  </w:r>
                                </w:p>
                                <w:p w:rsidR="00C7269A" w:rsidRDefault="00C7269A" w:rsidP="00B42994">
                                  <w:pPr>
                                    <w:pStyle w:val="NewsletterBodyText"/>
                                    <w:rPr>
                                      <w:sz w:val="14"/>
                                      <w:szCs w:val="18"/>
                                    </w:rPr>
                                  </w:pPr>
                                  <w:r>
                                    <w:rPr>
                                      <w:sz w:val="14"/>
                                      <w:szCs w:val="18"/>
                                    </w:rPr>
                                    <w:t xml:space="preserve">30/1/19 </w:t>
                                  </w:r>
                                  <w:r w:rsidRPr="00B42994">
                                    <w:rPr>
                                      <w:b/>
                                      <w:sz w:val="14"/>
                                      <w:szCs w:val="18"/>
                                    </w:rPr>
                                    <w:t>EPIC Curriculum</w:t>
                                  </w:r>
                                  <w:r w:rsidRPr="00B42994">
                                    <w:rPr>
                                      <w:sz w:val="14"/>
                                      <w:szCs w:val="18"/>
                                    </w:rPr>
                                    <w:t>: Pupil voice - Fol</w:t>
                                  </w:r>
                                  <w:r>
                                    <w:rPr>
                                      <w:sz w:val="14"/>
                                      <w:szCs w:val="18"/>
                                    </w:rPr>
                                    <w:t>lowing pupils’ lines of enquiry</w:t>
                                  </w:r>
                                </w:p>
                                <w:p w:rsidR="00C7269A" w:rsidRPr="00B42994" w:rsidRDefault="00C7269A" w:rsidP="00B42994">
                                  <w:pPr>
                                    <w:pStyle w:val="NewsletterBodyText"/>
                                    <w:rPr>
                                      <w:sz w:val="14"/>
                                      <w:szCs w:val="18"/>
                                    </w:rPr>
                                  </w:pPr>
                                  <w:r>
                                    <w:rPr>
                                      <w:sz w:val="14"/>
                                      <w:szCs w:val="18"/>
                                    </w:rPr>
                                    <w:t xml:space="preserve">31/1/19 </w:t>
                                  </w:r>
                                  <w:r w:rsidRPr="00B42994">
                                    <w:rPr>
                                      <w:b/>
                                      <w:i/>
                                      <w:sz w:val="14"/>
                                      <w:szCs w:val="18"/>
                                    </w:rPr>
                                    <w:t>Twilight</w:t>
                                  </w:r>
                                  <w:r w:rsidRPr="00B42994">
                                    <w:rPr>
                                      <w:sz w:val="14"/>
                                      <w:szCs w:val="18"/>
                                    </w:rPr>
                                    <w:t xml:space="preserve"> </w:t>
                                  </w:r>
                                  <w:r>
                                    <w:rPr>
                                      <w:sz w:val="14"/>
                                      <w:szCs w:val="18"/>
                                    </w:rPr>
                                    <w:t>- Launching the HBJS vocabulary</w:t>
                                  </w:r>
                                  <w:r w:rsidRPr="00B42994">
                                    <w:rPr>
                                      <w:sz w:val="14"/>
                                      <w:szCs w:val="18"/>
                                    </w:rPr>
                                    <w:t xml:space="preserve"> </w:t>
                                  </w:r>
                                  <w:r>
                                    <w:rPr>
                                      <w:sz w:val="14"/>
                                      <w:szCs w:val="18"/>
                                    </w:rPr>
                                    <w:t>model</w:t>
                                  </w:r>
                                </w:p>
                                <w:p w:rsidR="00C7269A" w:rsidRPr="00B42994" w:rsidRDefault="00C7269A" w:rsidP="00B42994">
                                  <w:pPr>
                                    <w:pStyle w:val="NewsletterBodyText"/>
                                    <w:rPr>
                                      <w:sz w:val="14"/>
                                      <w:szCs w:val="18"/>
                                    </w:rPr>
                                  </w:pPr>
                                  <w:r>
                                    <w:rPr>
                                      <w:sz w:val="14"/>
                                      <w:szCs w:val="18"/>
                                    </w:rPr>
                                    <w:t xml:space="preserve">6/2/19 </w:t>
                                  </w:r>
                                  <w:r w:rsidRPr="00B42994">
                                    <w:rPr>
                                      <w:b/>
                                      <w:sz w:val="14"/>
                                      <w:szCs w:val="18"/>
                                    </w:rPr>
                                    <w:t>Maths</w:t>
                                  </w:r>
                                  <w:r>
                                    <w:rPr>
                                      <w:sz w:val="14"/>
                                      <w:szCs w:val="18"/>
                                    </w:rPr>
                                    <w:t xml:space="preserve"> – Reviewing current deepening strategies and looking further at differentiation</w:t>
                                  </w:r>
                                </w:p>
                                <w:p w:rsidR="00C7269A" w:rsidRPr="003909B3" w:rsidRDefault="00C7269A" w:rsidP="00B42994">
                                  <w:pPr>
                                    <w:pStyle w:val="NewsletterBodyText"/>
                                    <w:rPr>
                                      <w:sz w:val="14"/>
                                      <w:szCs w:val="18"/>
                                    </w:rPr>
                                  </w:pPr>
                                  <w:r>
                                    <w:rPr>
                                      <w:sz w:val="14"/>
                                      <w:szCs w:val="18"/>
                                    </w:rPr>
                                    <w:t xml:space="preserve">13/2/19 </w:t>
                                  </w:r>
                                  <w:r w:rsidRPr="00B42994">
                                    <w:rPr>
                                      <w:b/>
                                      <w:sz w:val="14"/>
                                      <w:szCs w:val="18"/>
                                    </w:rPr>
                                    <w:t>EPIC curriculum</w:t>
                                  </w:r>
                                  <w:r>
                                    <w:rPr>
                                      <w:sz w:val="14"/>
                                      <w:szCs w:val="18"/>
                                    </w:rPr>
                                    <w:t xml:space="preserve">: Reflection </w:t>
                                  </w:r>
                                  <w:r w:rsidRPr="00B42994">
                                    <w:rPr>
                                      <w:sz w:val="14"/>
                                      <w:szCs w:val="18"/>
                                    </w:rPr>
                                    <w:t>(flexible timing)</w:t>
                                  </w:r>
                                </w:p>
                                <w:p w:rsidR="00C7269A" w:rsidRPr="003909B3" w:rsidRDefault="00C7269A" w:rsidP="00A779B6">
                                  <w:pPr>
                                    <w:pStyle w:val="NewsletterBodyText"/>
                                    <w:spacing w:after="0" w:line="240" w:lineRule="auto"/>
                                    <w:rPr>
                                      <w:b/>
                                      <w:sz w:val="14"/>
                                      <w:szCs w:val="18"/>
                                    </w:rPr>
                                  </w:pPr>
                                </w:p>
                                <w:p w:rsidR="00C7269A" w:rsidRPr="003909B3" w:rsidRDefault="00C7269A" w:rsidP="00A779B6">
                                  <w:pPr>
                                    <w:pStyle w:val="NewsletterBodyText"/>
                                    <w:spacing w:after="0" w:line="240" w:lineRule="auto"/>
                                    <w:rPr>
                                      <w:sz w:val="14"/>
                                      <w:szCs w:val="18"/>
                                    </w:rPr>
                                  </w:pPr>
                                </w:p>
                                <w:p w:rsidR="00C7269A" w:rsidRPr="003909B3" w:rsidRDefault="00C7269A" w:rsidP="00A779B6">
                                  <w:pPr>
                                    <w:pStyle w:val="NewsletterBodyText"/>
                                    <w:spacing w:after="0" w:line="240" w:lineRule="auto"/>
                                    <w:rPr>
                                      <w:sz w:val="14"/>
                                      <w:szCs w:val="18"/>
                                    </w:rPr>
                                  </w:pPr>
                                </w:p>
                                <w:p w:rsidR="00C7269A" w:rsidRPr="003909B3" w:rsidRDefault="00C7269A" w:rsidP="00A779B6">
                                  <w:pPr>
                                    <w:pStyle w:val="NewsletterBodyText"/>
                                    <w:spacing w:after="0" w:line="240" w:lineRule="auto"/>
                                    <w:rPr>
                                      <w:sz w:val="14"/>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D5748" id="_x0000_t202" coordsize="21600,21600" o:spt="202" path="m,l,21600r21600,l21600,xe">
                      <v:stroke joinstyle="miter"/>
                      <v:path gradientshapeok="t" o:connecttype="rect"/>
                    </v:shapetype>
                    <v:shape id="Text Box 196" o:spid="_x0000_s1036" type="#_x0000_t202" style="position:absolute;margin-left:4.3pt;margin-top:203.7pt;width:122.4pt;height:27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" filled="f" strokeweight=".25pt">
                      <v:textbox>
                        <w:txbxContent>
                          <w:p w:rsidR="00C7269A" w:rsidRDefault="00C7269A" w:rsidP="00A779B6">
                            <w:pPr>
                              <w:pStyle w:val="NewsletterBodyText"/>
                              <w:spacing w:after="0" w:line="240" w:lineRule="auto"/>
                              <w:rPr>
                                <w:sz w:val="14"/>
                                <w:szCs w:val="18"/>
                              </w:rPr>
                            </w:pPr>
                            <w:r>
                              <w:rPr>
                                <w:sz w:val="14"/>
                                <w:szCs w:val="18"/>
                              </w:rPr>
                              <w:t>Each Wednesday this half term.</w:t>
                            </w:r>
                          </w:p>
                          <w:p w:rsidR="00C7269A" w:rsidRPr="003909B3" w:rsidRDefault="00C7269A" w:rsidP="00A779B6">
                            <w:pPr>
                              <w:pStyle w:val="NewsletterBodyText"/>
                              <w:spacing w:after="0" w:line="240" w:lineRule="auto"/>
                              <w:rPr>
                                <w:sz w:val="14"/>
                                <w:szCs w:val="18"/>
                              </w:rPr>
                            </w:pPr>
                          </w:p>
                          <w:p w:rsidR="00C7269A" w:rsidRPr="00B42994" w:rsidRDefault="00C7269A" w:rsidP="00B42994">
                            <w:pPr>
                              <w:pStyle w:val="NewsletterBodyText"/>
                              <w:rPr>
                                <w:sz w:val="14"/>
                                <w:szCs w:val="18"/>
                              </w:rPr>
                            </w:pPr>
                            <w:r>
                              <w:rPr>
                                <w:sz w:val="14"/>
                                <w:szCs w:val="18"/>
                              </w:rPr>
                              <w:t>9/1/19 TLC</w:t>
                            </w:r>
                            <w:r w:rsidRPr="00B42994">
                              <w:rPr>
                                <w:b/>
                                <w:sz w:val="14"/>
                                <w:szCs w:val="18"/>
                              </w:rPr>
                              <w:t>#3</w:t>
                            </w:r>
                            <w:r>
                              <w:rPr>
                                <w:sz w:val="14"/>
                                <w:szCs w:val="18"/>
                              </w:rPr>
                              <w:t xml:space="preserve"> Showing success through the use </w:t>
                            </w:r>
                            <w:bookmarkStart w:id="1" w:name="_GoBack"/>
                            <w:bookmarkEnd w:id="1"/>
                            <w:r w:rsidRPr="00B42994">
                              <w:rPr>
                                <w:sz w:val="14"/>
                                <w:szCs w:val="18"/>
                              </w:rPr>
                              <w:t xml:space="preserve">of models </w:t>
                            </w:r>
                          </w:p>
                          <w:p w:rsidR="00C7269A" w:rsidRPr="00B42994" w:rsidRDefault="00C7269A" w:rsidP="00B42994">
                            <w:pPr>
                              <w:pStyle w:val="NewsletterBodyText"/>
                              <w:rPr>
                                <w:sz w:val="14"/>
                                <w:szCs w:val="18"/>
                              </w:rPr>
                            </w:pPr>
                            <w:r>
                              <w:rPr>
                                <w:sz w:val="14"/>
                                <w:szCs w:val="18"/>
                              </w:rPr>
                              <w:t xml:space="preserve">16/1/19 </w:t>
                            </w:r>
                            <w:r w:rsidRPr="00B42994">
                              <w:rPr>
                                <w:b/>
                                <w:sz w:val="14"/>
                                <w:szCs w:val="18"/>
                              </w:rPr>
                              <w:t>Inclusion</w:t>
                            </w:r>
                            <w:r>
                              <w:rPr>
                                <w:sz w:val="14"/>
                                <w:szCs w:val="18"/>
                              </w:rPr>
                              <w:t>: Using t</w:t>
                            </w:r>
                            <w:r w:rsidRPr="00B42994">
                              <w:rPr>
                                <w:sz w:val="14"/>
                                <w:szCs w:val="18"/>
                              </w:rPr>
                              <w:t xml:space="preserve">he Sheffield Support Grid </w:t>
                            </w:r>
                          </w:p>
                          <w:p w:rsidR="00C7269A" w:rsidRPr="00B42994" w:rsidRDefault="00C7269A" w:rsidP="00B42994">
                            <w:pPr>
                              <w:pStyle w:val="NewsletterBodyText"/>
                              <w:rPr>
                                <w:sz w:val="14"/>
                                <w:szCs w:val="18"/>
                              </w:rPr>
                            </w:pPr>
                            <w:r>
                              <w:rPr>
                                <w:sz w:val="14"/>
                                <w:szCs w:val="18"/>
                              </w:rPr>
                              <w:t xml:space="preserve">23/1/19 </w:t>
                            </w:r>
                            <w:r w:rsidRPr="00B42994">
                              <w:rPr>
                                <w:sz w:val="14"/>
                                <w:szCs w:val="18"/>
                              </w:rPr>
                              <w:t xml:space="preserve">Launching </w:t>
                            </w:r>
                            <w:r w:rsidRPr="00B42994">
                              <w:rPr>
                                <w:b/>
                                <w:sz w:val="14"/>
                                <w:szCs w:val="18"/>
                              </w:rPr>
                              <w:t>Wellbeing</w:t>
                            </w:r>
                            <w:r w:rsidRPr="00B42994">
                              <w:rPr>
                                <w:sz w:val="14"/>
                                <w:szCs w:val="18"/>
                              </w:rPr>
                              <w:t xml:space="preserve"> for staff and pupils</w:t>
                            </w:r>
                          </w:p>
                          <w:p w:rsidR="00C7269A" w:rsidRDefault="00C7269A" w:rsidP="00B42994">
                            <w:pPr>
                              <w:pStyle w:val="NewsletterBodyText"/>
                              <w:rPr>
                                <w:sz w:val="14"/>
                                <w:szCs w:val="18"/>
                              </w:rPr>
                            </w:pPr>
                            <w:r>
                              <w:rPr>
                                <w:sz w:val="14"/>
                                <w:szCs w:val="18"/>
                              </w:rPr>
                              <w:t xml:space="preserve">30/1/19 </w:t>
                            </w:r>
                            <w:r w:rsidRPr="00B42994">
                              <w:rPr>
                                <w:b/>
                                <w:sz w:val="14"/>
                                <w:szCs w:val="18"/>
                              </w:rPr>
                              <w:t>EPIC Curriculum</w:t>
                            </w:r>
                            <w:r w:rsidRPr="00B42994">
                              <w:rPr>
                                <w:sz w:val="14"/>
                                <w:szCs w:val="18"/>
                              </w:rPr>
                              <w:t>: Pupil voice - Fol</w:t>
                            </w:r>
                            <w:r>
                              <w:rPr>
                                <w:sz w:val="14"/>
                                <w:szCs w:val="18"/>
                              </w:rPr>
                              <w:t>lowing pupils’ lines of enquiry</w:t>
                            </w:r>
                          </w:p>
                          <w:p w:rsidR="00C7269A" w:rsidRPr="00B42994" w:rsidRDefault="00C7269A" w:rsidP="00B42994">
                            <w:pPr>
                              <w:pStyle w:val="NewsletterBodyText"/>
                              <w:rPr>
                                <w:sz w:val="14"/>
                                <w:szCs w:val="18"/>
                              </w:rPr>
                            </w:pPr>
                            <w:r>
                              <w:rPr>
                                <w:sz w:val="14"/>
                                <w:szCs w:val="18"/>
                              </w:rPr>
                              <w:t xml:space="preserve">31/1/19 </w:t>
                            </w:r>
                            <w:r w:rsidRPr="00B42994">
                              <w:rPr>
                                <w:b/>
                                <w:i/>
                                <w:sz w:val="14"/>
                                <w:szCs w:val="18"/>
                              </w:rPr>
                              <w:t>Twilight</w:t>
                            </w:r>
                            <w:r w:rsidRPr="00B42994">
                              <w:rPr>
                                <w:sz w:val="14"/>
                                <w:szCs w:val="18"/>
                              </w:rPr>
                              <w:t xml:space="preserve"> </w:t>
                            </w:r>
                            <w:r>
                              <w:rPr>
                                <w:sz w:val="14"/>
                                <w:szCs w:val="18"/>
                              </w:rPr>
                              <w:t>- Launching the HBJS vocabulary</w:t>
                            </w:r>
                            <w:r w:rsidRPr="00B42994">
                              <w:rPr>
                                <w:sz w:val="14"/>
                                <w:szCs w:val="18"/>
                              </w:rPr>
                              <w:t xml:space="preserve"> </w:t>
                            </w:r>
                            <w:r>
                              <w:rPr>
                                <w:sz w:val="14"/>
                                <w:szCs w:val="18"/>
                              </w:rPr>
                              <w:t>model</w:t>
                            </w:r>
                          </w:p>
                          <w:p w:rsidR="00C7269A" w:rsidRPr="00B42994" w:rsidRDefault="00C7269A" w:rsidP="00B42994">
                            <w:pPr>
                              <w:pStyle w:val="NewsletterBodyText"/>
                              <w:rPr>
                                <w:sz w:val="14"/>
                                <w:szCs w:val="18"/>
                              </w:rPr>
                            </w:pPr>
                            <w:r>
                              <w:rPr>
                                <w:sz w:val="14"/>
                                <w:szCs w:val="18"/>
                              </w:rPr>
                              <w:t xml:space="preserve">6/2/19 </w:t>
                            </w:r>
                            <w:r w:rsidRPr="00B42994">
                              <w:rPr>
                                <w:b/>
                                <w:sz w:val="14"/>
                                <w:szCs w:val="18"/>
                              </w:rPr>
                              <w:t>Maths</w:t>
                            </w:r>
                            <w:r>
                              <w:rPr>
                                <w:sz w:val="14"/>
                                <w:szCs w:val="18"/>
                              </w:rPr>
                              <w:t xml:space="preserve"> – Reviewing current deepening strategies and looking further at differentiation</w:t>
                            </w:r>
                          </w:p>
                          <w:p w:rsidR="00C7269A" w:rsidRPr="003909B3" w:rsidRDefault="00C7269A" w:rsidP="00B42994">
                            <w:pPr>
                              <w:pStyle w:val="NewsletterBodyText"/>
                              <w:rPr>
                                <w:sz w:val="14"/>
                                <w:szCs w:val="18"/>
                              </w:rPr>
                            </w:pPr>
                            <w:r>
                              <w:rPr>
                                <w:sz w:val="14"/>
                                <w:szCs w:val="18"/>
                              </w:rPr>
                              <w:t xml:space="preserve">13/2/19 </w:t>
                            </w:r>
                            <w:r w:rsidRPr="00B42994">
                              <w:rPr>
                                <w:b/>
                                <w:sz w:val="14"/>
                                <w:szCs w:val="18"/>
                              </w:rPr>
                              <w:t>EPIC curriculum</w:t>
                            </w:r>
                            <w:r>
                              <w:rPr>
                                <w:sz w:val="14"/>
                                <w:szCs w:val="18"/>
                              </w:rPr>
                              <w:t xml:space="preserve">: Reflection </w:t>
                            </w:r>
                            <w:r w:rsidRPr="00B42994">
                              <w:rPr>
                                <w:sz w:val="14"/>
                                <w:szCs w:val="18"/>
                              </w:rPr>
                              <w:t>(flexible timing)</w:t>
                            </w:r>
                          </w:p>
                          <w:p w:rsidR="00C7269A" w:rsidRPr="003909B3" w:rsidRDefault="00C7269A" w:rsidP="00A779B6">
                            <w:pPr>
                              <w:pStyle w:val="NewsletterBodyText"/>
                              <w:spacing w:after="0" w:line="240" w:lineRule="auto"/>
                              <w:rPr>
                                <w:b/>
                                <w:sz w:val="14"/>
                                <w:szCs w:val="18"/>
                              </w:rPr>
                            </w:pPr>
                          </w:p>
                          <w:p w:rsidR="00C7269A" w:rsidRPr="003909B3" w:rsidRDefault="00C7269A" w:rsidP="00A779B6">
                            <w:pPr>
                              <w:pStyle w:val="NewsletterBodyText"/>
                              <w:spacing w:after="0" w:line="240" w:lineRule="auto"/>
                              <w:rPr>
                                <w:sz w:val="14"/>
                                <w:szCs w:val="18"/>
                              </w:rPr>
                            </w:pPr>
                          </w:p>
                          <w:p w:rsidR="00C7269A" w:rsidRPr="003909B3" w:rsidRDefault="00C7269A" w:rsidP="00A779B6">
                            <w:pPr>
                              <w:pStyle w:val="NewsletterBodyText"/>
                              <w:spacing w:after="0" w:line="240" w:lineRule="auto"/>
                              <w:rPr>
                                <w:sz w:val="14"/>
                                <w:szCs w:val="18"/>
                              </w:rPr>
                            </w:pPr>
                          </w:p>
                          <w:p w:rsidR="00C7269A" w:rsidRPr="003909B3" w:rsidRDefault="00C7269A" w:rsidP="00A779B6">
                            <w:pPr>
                              <w:pStyle w:val="NewsletterBodyText"/>
                              <w:spacing w:after="0" w:line="240" w:lineRule="auto"/>
                              <w:rPr>
                                <w:sz w:val="14"/>
                                <w:szCs w:val="18"/>
                              </w:rPr>
                            </w:pPr>
                          </w:p>
                        </w:txbxContent>
                      </v:textbox>
                      <w10:wrap anchorx="page" anchory="page"/>
                    </v:shape>
                  </w:pict>
                </mc:Fallback>
              </mc:AlternateContent>
            </w:r>
            <w:r w:rsidR="0051092C">
              <w:rPr>
                <w:noProof/>
                <w:lang w:val="en-GB" w:eastAsia="en-GB"/>
              </w:rPr>
              <mc:AlternateContent>
                <mc:Choice Requires="wps">
                  <w:drawing>
                    <wp:anchor distT="0" distB="0" distL="114300" distR="114300" simplePos="0" relativeHeight="251671552" behindDoc="0" locked="0" layoutInCell="1" allowOverlap="1" wp14:anchorId="43BA1528" wp14:editId="54CA6524">
                      <wp:simplePos x="0" y="0"/>
                      <wp:positionH relativeFrom="column">
                        <wp:posOffset>35560</wp:posOffset>
                      </wp:positionH>
                      <wp:positionV relativeFrom="paragraph">
                        <wp:posOffset>1824990</wp:posOffset>
                      </wp:positionV>
                      <wp:extent cx="1543050" cy="362585"/>
                      <wp:effectExtent l="0" t="0" r="19050" b="18415"/>
                      <wp:wrapNone/>
                      <wp:docPr id="1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C7269A" w:rsidRPr="0051092C" w:rsidRDefault="00C7269A" w:rsidP="0051092C">
                                  <w:pPr>
                                    <w:pStyle w:val="NewsletterBodyText"/>
                                    <w:spacing w:after="0" w:line="240" w:lineRule="auto"/>
                                    <w:rPr>
                                      <w:b/>
                                      <w:szCs w:val="16"/>
                                    </w:rPr>
                                  </w:pPr>
                                  <w:r w:rsidRPr="0051092C">
                                    <w:rPr>
                                      <w:b/>
                                      <w:szCs w:val="16"/>
                                    </w:rPr>
                                    <w:t>5. Forthcoming Professional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A1528" id="Text Box 193" o:spid="_x0000_s1037" type="#_x0000_t202" style="position:absolute;margin-left:2.8pt;margin-top:143.7pt;width:121.5pt;height:2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i5r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RacWTCk&#10;0YOcInuHE5tfn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" fillcolor="#9cc2e5 [1940]" strokeweight="1.5pt">
                      <v:textbox>
                        <w:txbxContent>
                          <w:p w:rsidR="00C7269A" w:rsidRPr="0051092C" w:rsidRDefault="00C7269A" w:rsidP="0051092C">
                            <w:pPr>
                              <w:pStyle w:val="NewsletterBodyText"/>
                              <w:spacing w:after="0" w:line="240" w:lineRule="auto"/>
                              <w:rPr>
                                <w:b/>
                                <w:szCs w:val="16"/>
                              </w:rPr>
                            </w:pPr>
                            <w:r w:rsidRPr="0051092C">
                              <w:rPr>
                                <w:b/>
                                <w:szCs w:val="16"/>
                              </w:rPr>
                              <w:t>5. Forthcoming Professional Learning</w:t>
                            </w:r>
                          </w:p>
                        </w:txbxContent>
                      </v:textbox>
                    </v:shape>
                  </w:pict>
                </mc:Fallback>
              </mc:AlternateContent>
            </w:r>
            <w:r w:rsidR="00842366">
              <w:rPr>
                <w:noProof/>
                <w:lang w:val="en-GB" w:eastAsia="en-GB"/>
              </w:rPr>
              <mc:AlternateContent>
                <mc:Choice Requires="wps">
                  <w:drawing>
                    <wp:anchor distT="45720" distB="45720" distL="114300" distR="114300" simplePos="0" relativeHeight="251675648" behindDoc="0" locked="0" layoutInCell="1" allowOverlap="1" wp14:anchorId="7396E619" wp14:editId="7F064CFB">
                      <wp:simplePos x="0" y="0"/>
                      <wp:positionH relativeFrom="column">
                        <wp:posOffset>35560</wp:posOffset>
                      </wp:positionH>
                      <wp:positionV relativeFrom="paragraph">
                        <wp:posOffset>157480</wp:posOffset>
                      </wp:positionV>
                      <wp:extent cx="1524000" cy="1495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95425"/>
                              </a:xfrm>
                              <a:prstGeom prst="rect">
                                <a:avLst/>
                              </a:prstGeom>
                              <a:solidFill>
                                <a:srgbClr val="FFFFFF"/>
                              </a:solidFill>
                              <a:ln w="9525">
                                <a:solidFill>
                                  <a:srgbClr val="000000"/>
                                </a:solidFill>
                                <a:miter lim="800000"/>
                                <a:headEnd/>
                                <a:tailEnd/>
                              </a:ln>
                            </wps:spPr>
                            <wps:txbx>
                              <w:txbxContent>
                                <w:p w:rsidR="00C7269A" w:rsidRPr="005B7833" w:rsidRDefault="00C7269A" w:rsidP="00A779B6">
                                  <w:pPr>
                                    <w:pStyle w:val="ListParagraph"/>
                                    <w:numPr>
                                      <w:ilvl w:val="0"/>
                                      <w:numId w:val="1"/>
                                    </w:numPr>
                                    <w:ind w:left="284"/>
                                    <w:rPr>
                                      <w:sz w:val="14"/>
                                    </w:rPr>
                                  </w:pPr>
                                  <w:r w:rsidRPr="005B7833">
                                    <w:rPr>
                                      <w:sz w:val="14"/>
                                    </w:rPr>
                                    <w:t>Developing and embedding effective writing pedagogy</w:t>
                                  </w:r>
                                </w:p>
                                <w:p w:rsidR="00C7269A" w:rsidRPr="005B7833" w:rsidRDefault="00C7269A" w:rsidP="00A779B6">
                                  <w:pPr>
                                    <w:pStyle w:val="ListParagraph"/>
                                    <w:numPr>
                                      <w:ilvl w:val="0"/>
                                      <w:numId w:val="1"/>
                                    </w:numPr>
                                    <w:ind w:left="284"/>
                                    <w:rPr>
                                      <w:sz w:val="14"/>
                                    </w:rPr>
                                  </w:pPr>
                                  <w:r w:rsidRPr="005B7833">
                                    <w:rPr>
                                      <w:sz w:val="14"/>
                                    </w:rPr>
                                    <w:t>Developing and embedding talk/vocabulary across the curriculum</w:t>
                                  </w:r>
                                </w:p>
                                <w:p w:rsidR="00C7269A" w:rsidRPr="005B7833" w:rsidRDefault="00C7269A" w:rsidP="00A779B6">
                                  <w:pPr>
                                    <w:pStyle w:val="ListParagraph"/>
                                    <w:numPr>
                                      <w:ilvl w:val="0"/>
                                      <w:numId w:val="1"/>
                                    </w:numPr>
                                    <w:ind w:left="284"/>
                                    <w:rPr>
                                      <w:sz w:val="14"/>
                                    </w:rPr>
                                  </w:pPr>
                                  <w:r w:rsidRPr="005B7833">
                                    <w:rPr>
                                      <w:sz w:val="14"/>
                                    </w:rPr>
                                    <w:t>Implementing a Maths mastery curriculum through the MNP approach</w:t>
                                  </w:r>
                                </w:p>
                                <w:p w:rsidR="00C7269A" w:rsidRPr="005B7833" w:rsidRDefault="00C7269A" w:rsidP="00A779B6">
                                  <w:pPr>
                                    <w:pStyle w:val="ListParagraph"/>
                                    <w:numPr>
                                      <w:ilvl w:val="0"/>
                                      <w:numId w:val="1"/>
                                    </w:numPr>
                                    <w:ind w:left="284"/>
                                    <w:rPr>
                                      <w:sz w:val="14"/>
                                    </w:rPr>
                                  </w:pPr>
                                  <w:r>
                                    <w:rPr>
                                      <w:sz w:val="14"/>
                                    </w:rPr>
                                    <w:t>Wellbeing for pupils and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6E619" id="Text Box 2" o:spid="_x0000_s1038" type="#_x0000_t202" style="position:absolute;margin-left:2.8pt;margin-top:12.4pt;width:120pt;height:117.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">
                      <v:textbox>
                        <w:txbxContent>
                          <w:p w:rsidR="00C7269A" w:rsidRPr="005B7833" w:rsidRDefault="00C7269A" w:rsidP="00A779B6">
                            <w:pPr>
                              <w:pStyle w:val="ListParagraph"/>
                              <w:numPr>
                                <w:ilvl w:val="0"/>
                                <w:numId w:val="1"/>
                              </w:numPr>
                              <w:ind w:left="284"/>
                              <w:rPr>
                                <w:sz w:val="14"/>
                              </w:rPr>
                            </w:pPr>
                            <w:r w:rsidRPr="005B7833">
                              <w:rPr>
                                <w:sz w:val="14"/>
                              </w:rPr>
                              <w:t>Developing and embedding effective writing pedagogy</w:t>
                            </w:r>
                          </w:p>
                          <w:p w:rsidR="00C7269A" w:rsidRPr="005B7833" w:rsidRDefault="00C7269A" w:rsidP="00A779B6">
                            <w:pPr>
                              <w:pStyle w:val="ListParagraph"/>
                              <w:numPr>
                                <w:ilvl w:val="0"/>
                                <w:numId w:val="1"/>
                              </w:numPr>
                              <w:ind w:left="284"/>
                              <w:rPr>
                                <w:sz w:val="14"/>
                              </w:rPr>
                            </w:pPr>
                            <w:r w:rsidRPr="005B7833">
                              <w:rPr>
                                <w:sz w:val="14"/>
                              </w:rPr>
                              <w:t>Developing and embedding talk/vocabulary across the curriculum</w:t>
                            </w:r>
                          </w:p>
                          <w:p w:rsidR="00C7269A" w:rsidRPr="005B7833" w:rsidRDefault="00C7269A" w:rsidP="00A779B6">
                            <w:pPr>
                              <w:pStyle w:val="ListParagraph"/>
                              <w:numPr>
                                <w:ilvl w:val="0"/>
                                <w:numId w:val="1"/>
                              </w:numPr>
                              <w:ind w:left="284"/>
                              <w:rPr>
                                <w:sz w:val="14"/>
                              </w:rPr>
                            </w:pPr>
                            <w:r w:rsidRPr="005B7833">
                              <w:rPr>
                                <w:sz w:val="14"/>
                              </w:rPr>
                              <w:t>Implementing a Maths mastery curriculum through the MNP approach</w:t>
                            </w:r>
                          </w:p>
                          <w:p w:rsidR="00C7269A" w:rsidRPr="005B7833" w:rsidRDefault="00C7269A" w:rsidP="00A779B6">
                            <w:pPr>
                              <w:pStyle w:val="ListParagraph"/>
                              <w:numPr>
                                <w:ilvl w:val="0"/>
                                <w:numId w:val="1"/>
                              </w:numPr>
                              <w:ind w:left="284"/>
                              <w:rPr>
                                <w:sz w:val="14"/>
                              </w:rPr>
                            </w:pPr>
                            <w:r>
                              <w:rPr>
                                <w:sz w:val="14"/>
                              </w:rPr>
                              <w:t>Wellbeing for pupils and staff</w:t>
                            </w:r>
                          </w:p>
                        </w:txbxContent>
                      </v:textbox>
                      <w10:wrap type="square"/>
                    </v:shape>
                  </w:pict>
                </mc:Fallback>
              </mc:AlternateContent>
            </w:r>
          </w:p>
        </w:tc>
        <w:tc>
          <w:tcPr>
            <w:tcW w:w="2597" w:type="dxa"/>
            <w:tcBorders>
              <w:top w:val="nil"/>
              <w:left w:val="nil"/>
              <w:bottom w:val="nil"/>
            </w:tcBorders>
          </w:tcPr>
          <w:p w:rsidR="00A779B6" w:rsidRDefault="004D00B9" w:rsidP="001F403E">
            <w:r>
              <w:rPr>
                <w:noProof/>
                <w:lang w:val="en-GB" w:eastAsia="en-GB"/>
              </w:rPr>
              <mc:AlternateContent>
                <mc:Choice Requires="wps">
                  <w:drawing>
                    <wp:anchor distT="0" distB="0" distL="114300" distR="114300" simplePos="0" relativeHeight="251674624" behindDoc="0" locked="0" layoutInCell="1" allowOverlap="1" wp14:anchorId="734A83A3" wp14:editId="0CA8EFD1">
                      <wp:simplePos x="0" y="0"/>
                      <wp:positionH relativeFrom="page">
                        <wp:posOffset>40640</wp:posOffset>
                      </wp:positionH>
                      <wp:positionV relativeFrom="paragraph">
                        <wp:posOffset>2577465</wp:posOffset>
                      </wp:positionV>
                      <wp:extent cx="1554480" cy="3467100"/>
                      <wp:effectExtent l="0" t="0" r="26670" b="19050"/>
                      <wp:wrapNone/>
                      <wp:docPr id="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467100"/>
                              </a:xfrm>
                              <a:prstGeom prst="rect">
                                <a:avLst/>
                              </a:prstGeom>
                              <a:noFill/>
                              <a:ln w="317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7269A" w:rsidRDefault="00C7269A" w:rsidP="00982214">
                                  <w:pPr>
                                    <w:pStyle w:val="articlestandfirst"/>
                                    <w:rPr>
                                      <w:rFonts w:ascii="Century Gothic" w:hAnsi="Century Gothic" w:cs="Arial"/>
                                      <w:bCs/>
                                      <w:iCs/>
                                      <w:sz w:val="17"/>
                                      <w:szCs w:val="17"/>
                                      <w:lang w:val="en-US"/>
                                    </w:rPr>
                                  </w:pPr>
                                  <w:r>
                                    <w:rPr>
                                      <w:rFonts w:ascii="Century Gothic" w:hAnsi="Century Gothic" w:cs="Arial"/>
                                      <w:bCs/>
                                      <w:iCs/>
                                      <w:sz w:val="17"/>
                                      <w:szCs w:val="17"/>
                                      <w:lang w:val="en-US"/>
                                    </w:rPr>
                                    <w:t>“</w:t>
                                  </w:r>
                                  <w:r w:rsidRPr="00446B6C">
                                    <w:rPr>
                                      <w:rFonts w:ascii="Century Gothic" w:hAnsi="Century Gothic" w:cs="Arial"/>
                                      <w:bCs/>
                                      <w:iCs/>
                                      <w:sz w:val="17"/>
                                      <w:szCs w:val="17"/>
                                      <w:lang w:val="en-US"/>
                                    </w:rPr>
                                    <w:t>The element of CPD that has had the most impact on my teaching recently has been reducing cognitive load. Research on short and long-term memory has enabled me to unders</w:t>
                                  </w:r>
                                  <w:r>
                                    <w:rPr>
                                      <w:rFonts w:ascii="Century Gothic" w:hAnsi="Century Gothic" w:cs="Arial"/>
                                      <w:bCs/>
                                      <w:iCs/>
                                      <w:sz w:val="17"/>
                                      <w:szCs w:val="17"/>
                                      <w:lang w:val="en-US"/>
                                    </w:rPr>
                                    <w:t>tand how learning key facts in M</w:t>
                                  </w:r>
                                  <w:r w:rsidRPr="00446B6C">
                                    <w:rPr>
                                      <w:rFonts w:ascii="Century Gothic" w:hAnsi="Century Gothic" w:cs="Arial"/>
                                      <w:bCs/>
                                      <w:iCs/>
                                      <w:sz w:val="17"/>
                                      <w:szCs w:val="17"/>
                                      <w:lang w:val="en-US"/>
                                    </w:rPr>
                                    <w:t>aths, for example, frees up space in short-term memory allowing greater focus on the problem to be solved. Revisiting learning at least three times, referring to previous work in books and using examples on the working wall are some of the ways cognitive load has been reduced, which have had</w:t>
                                  </w:r>
                                  <w:r>
                                    <w:rPr>
                                      <w:rFonts w:ascii="Century Gothic" w:hAnsi="Century Gothic" w:cs="Arial"/>
                                      <w:bCs/>
                                      <w:iCs/>
                                      <w:sz w:val="17"/>
                                      <w:szCs w:val="17"/>
                                      <w:lang w:val="en-US"/>
                                    </w:rPr>
                                    <w:t xml:space="preserve"> an impact on pupil outcomes. “</w:t>
                                  </w:r>
                                </w:p>
                                <w:p w:rsidR="00C7269A" w:rsidRDefault="00C7269A" w:rsidP="00982214">
                                  <w:pPr>
                                    <w:pStyle w:val="articlestandfirst"/>
                                    <w:rPr>
                                      <w:rFonts w:ascii="Century Gothic" w:hAnsi="Century Gothic" w:cs="Arial"/>
                                      <w:bCs/>
                                      <w:iCs/>
                                      <w:sz w:val="17"/>
                                      <w:szCs w:val="17"/>
                                      <w:lang w:val="en-US"/>
                                    </w:rPr>
                                  </w:pPr>
                                </w:p>
                                <w:p w:rsidR="00C7269A" w:rsidRPr="00446B6C" w:rsidRDefault="00C7269A" w:rsidP="00982214">
                                  <w:pPr>
                                    <w:pStyle w:val="articlestandfirst"/>
                                    <w:rPr>
                                      <w:rFonts w:ascii="Century Gothic" w:hAnsi="Century Gothic" w:cs="Arial"/>
                                      <w:sz w:val="17"/>
                                      <w:szCs w:val="17"/>
                                      <w:lang w:val="en"/>
                                    </w:rPr>
                                  </w:pPr>
                                  <w:r>
                                    <w:rPr>
                                      <w:rFonts w:ascii="Century Gothic" w:hAnsi="Century Gothic" w:cs="Arial"/>
                                      <w:bCs/>
                                      <w:iCs/>
                                      <w:sz w:val="17"/>
                                      <w:szCs w:val="17"/>
                                      <w:lang w:val="en-US"/>
                                    </w:rPr>
                                    <w:t>Jackie</w:t>
                                  </w: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NewsletterBodyText"/>
                                    <w:spacing w:after="0" w:line="240" w:lineRule="auto"/>
                                    <w:rPr>
                                      <w:rFonts w:cs="Arial"/>
                                      <w:sz w:val="17"/>
                                      <w:szCs w:val="17"/>
                                      <w:lang w:val="en"/>
                                    </w:rPr>
                                  </w:pPr>
                                </w:p>
                                <w:p w:rsidR="00C7269A" w:rsidRPr="00446B6C" w:rsidRDefault="00C7269A" w:rsidP="00982214">
                                  <w:pPr>
                                    <w:pStyle w:val="NewsletterBodyText"/>
                                    <w:spacing w:after="0" w:line="240" w:lineRule="auto"/>
                                    <w:rPr>
                                      <w:rFonts w:cs="Arial"/>
                                      <w:sz w:val="17"/>
                                      <w:szCs w:val="17"/>
                                      <w:lang w:val="en"/>
                                    </w:rPr>
                                  </w:pPr>
                                </w:p>
                                <w:p w:rsidR="00C7269A" w:rsidRPr="00446B6C" w:rsidRDefault="00C7269A" w:rsidP="00982214">
                                  <w:pPr>
                                    <w:pStyle w:val="NewsletterBodyText"/>
                                    <w:spacing w:after="0" w:line="240" w:lineRule="auto"/>
                                    <w:rPr>
                                      <w:rFonts w:cs="Arial"/>
                                      <w:sz w:val="17"/>
                                      <w:szCs w:val="17"/>
                                      <w:u w:val="single"/>
                                    </w:rPr>
                                  </w:pPr>
                                </w:p>
                                <w:p w:rsidR="00C7269A" w:rsidRPr="00446B6C" w:rsidRDefault="00C7269A" w:rsidP="00982214">
                                  <w:pPr>
                                    <w:pStyle w:val="NewsletterBodyText"/>
                                    <w:spacing w:after="0" w:line="240" w:lineRule="auto"/>
                                    <w:rPr>
                                      <w:rFonts w:cs="Arial"/>
                                      <w:sz w:val="17"/>
                                      <w:szCs w:val="17"/>
                                      <w:u w:val="single"/>
                                    </w:rPr>
                                  </w:pPr>
                                </w:p>
                                <w:p w:rsidR="00C7269A" w:rsidRPr="00446B6C" w:rsidRDefault="00C7269A" w:rsidP="00982214">
                                  <w:pPr>
                                    <w:pStyle w:val="NewsletterBodyText"/>
                                    <w:spacing w:after="0" w:line="240" w:lineRule="auto"/>
                                    <w:rPr>
                                      <w:rFonts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A83A3" id="Text Box 197" o:spid="_x0000_s1039" type="#_x0000_t202" style="position:absolute;margin-left:3.2pt;margin-top:202.95pt;width:122.4pt;height:27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" filled="f" strokeweight=".25pt">
                      <v:textbox>
                        <w:txbxContent>
                          <w:p w:rsidR="00C7269A" w:rsidRDefault="00C7269A" w:rsidP="00982214">
                            <w:pPr>
                              <w:pStyle w:val="articlestandfirst"/>
                              <w:rPr>
                                <w:rFonts w:ascii="Century Gothic" w:hAnsi="Century Gothic" w:cs="Arial"/>
                                <w:bCs/>
                                <w:iCs/>
                                <w:sz w:val="17"/>
                                <w:szCs w:val="17"/>
                                <w:lang w:val="en-US"/>
                              </w:rPr>
                            </w:pPr>
                            <w:r>
                              <w:rPr>
                                <w:rFonts w:ascii="Century Gothic" w:hAnsi="Century Gothic" w:cs="Arial"/>
                                <w:bCs/>
                                <w:iCs/>
                                <w:sz w:val="17"/>
                                <w:szCs w:val="17"/>
                                <w:lang w:val="en-US"/>
                              </w:rPr>
                              <w:t>“</w:t>
                            </w:r>
                            <w:r w:rsidRPr="00446B6C">
                              <w:rPr>
                                <w:rFonts w:ascii="Century Gothic" w:hAnsi="Century Gothic" w:cs="Arial"/>
                                <w:bCs/>
                                <w:iCs/>
                                <w:sz w:val="17"/>
                                <w:szCs w:val="17"/>
                                <w:lang w:val="en-US"/>
                              </w:rPr>
                              <w:t>The element of CPD that has had the most impact on my teaching recently has been reducing cognitive load. Research on short and long-term memory has enabled me to unders</w:t>
                            </w:r>
                            <w:r>
                              <w:rPr>
                                <w:rFonts w:ascii="Century Gothic" w:hAnsi="Century Gothic" w:cs="Arial"/>
                                <w:bCs/>
                                <w:iCs/>
                                <w:sz w:val="17"/>
                                <w:szCs w:val="17"/>
                                <w:lang w:val="en-US"/>
                              </w:rPr>
                              <w:t>tand how learning key facts in M</w:t>
                            </w:r>
                            <w:r w:rsidRPr="00446B6C">
                              <w:rPr>
                                <w:rFonts w:ascii="Century Gothic" w:hAnsi="Century Gothic" w:cs="Arial"/>
                                <w:bCs/>
                                <w:iCs/>
                                <w:sz w:val="17"/>
                                <w:szCs w:val="17"/>
                                <w:lang w:val="en-US"/>
                              </w:rPr>
                              <w:t>aths, for example, frees up space in short-term memory allowing greater focus on the problem to be solved. Revisiting learning at least three times, referring to previous work in books and using examples on the working wall are some of the ways cognitive load has been reduced, which have had</w:t>
                            </w:r>
                            <w:r>
                              <w:rPr>
                                <w:rFonts w:ascii="Century Gothic" w:hAnsi="Century Gothic" w:cs="Arial"/>
                                <w:bCs/>
                                <w:iCs/>
                                <w:sz w:val="17"/>
                                <w:szCs w:val="17"/>
                                <w:lang w:val="en-US"/>
                              </w:rPr>
                              <w:t xml:space="preserve"> an impact on pupil outcomes. “</w:t>
                            </w:r>
                          </w:p>
                          <w:p w:rsidR="00C7269A" w:rsidRDefault="00C7269A" w:rsidP="00982214">
                            <w:pPr>
                              <w:pStyle w:val="articlestandfirst"/>
                              <w:rPr>
                                <w:rFonts w:ascii="Century Gothic" w:hAnsi="Century Gothic" w:cs="Arial"/>
                                <w:bCs/>
                                <w:iCs/>
                                <w:sz w:val="17"/>
                                <w:szCs w:val="17"/>
                                <w:lang w:val="en-US"/>
                              </w:rPr>
                            </w:pPr>
                          </w:p>
                          <w:p w:rsidR="00C7269A" w:rsidRPr="00446B6C" w:rsidRDefault="00C7269A" w:rsidP="00982214">
                            <w:pPr>
                              <w:pStyle w:val="articlestandfirst"/>
                              <w:rPr>
                                <w:rFonts w:ascii="Century Gothic" w:hAnsi="Century Gothic" w:cs="Arial"/>
                                <w:sz w:val="17"/>
                                <w:szCs w:val="17"/>
                                <w:lang w:val="en"/>
                              </w:rPr>
                            </w:pPr>
                            <w:r>
                              <w:rPr>
                                <w:rFonts w:ascii="Century Gothic" w:hAnsi="Century Gothic" w:cs="Arial"/>
                                <w:bCs/>
                                <w:iCs/>
                                <w:sz w:val="17"/>
                                <w:szCs w:val="17"/>
                                <w:lang w:val="en-US"/>
                              </w:rPr>
                              <w:t>Jackie</w:t>
                            </w: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articlestandfirst"/>
                              <w:rPr>
                                <w:rFonts w:ascii="Century Gothic" w:hAnsi="Century Gothic" w:cs="Arial"/>
                                <w:sz w:val="17"/>
                                <w:szCs w:val="17"/>
                                <w:lang w:val="en"/>
                              </w:rPr>
                            </w:pPr>
                          </w:p>
                          <w:p w:rsidR="00C7269A" w:rsidRPr="00446B6C" w:rsidRDefault="00C7269A" w:rsidP="00982214">
                            <w:pPr>
                              <w:pStyle w:val="NewsletterBodyText"/>
                              <w:spacing w:after="0" w:line="240" w:lineRule="auto"/>
                              <w:rPr>
                                <w:rFonts w:cs="Arial"/>
                                <w:sz w:val="17"/>
                                <w:szCs w:val="17"/>
                                <w:lang w:val="en"/>
                              </w:rPr>
                            </w:pPr>
                          </w:p>
                          <w:p w:rsidR="00C7269A" w:rsidRPr="00446B6C" w:rsidRDefault="00C7269A" w:rsidP="00982214">
                            <w:pPr>
                              <w:pStyle w:val="NewsletterBodyText"/>
                              <w:spacing w:after="0" w:line="240" w:lineRule="auto"/>
                              <w:rPr>
                                <w:rFonts w:cs="Arial"/>
                                <w:sz w:val="17"/>
                                <w:szCs w:val="17"/>
                                <w:lang w:val="en"/>
                              </w:rPr>
                            </w:pPr>
                          </w:p>
                          <w:p w:rsidR="00C7269A" w:rsidRPr="00446B6C" w:rsidRDefault="00C7269A" w:rsidP="00982214">
                            <w:pPr>
                              <w:pStyle w:val="NewsletterBodyText"/>
                              <w:spacing w:after="0" w:line="240" w:lineRule="auto"/>
                              <w:rPr>
                                <w:rFonts w:cs="Arial"/>
                                <w:sz w:val="17"/>
                                <w:szCs w:val="17"/>
                                <w:u w:val="single"/>
                              </w:rPr>
                            </w:pPr>
                          </w:p>
                          <w:p w:rsidR="00C7269A" w:rsidRPr="00446B6C" w:rsidRDefault="00C7269A" w:rsidP="00982214">
                            <w:pPr>
                              <w:pStyle w:val="NewsletterBodyText"/>
                              <w:spacing w:after="0" w:line="240" w:lineRule="auto"/>
                              <w:rPr>
                                <w:rFonts w:cs="Arial"/>
                                <w:sz w:val="17"/>
                                <w:szCs w:val="17"/>
                                <w:u w:val="single"/>
                              </w:rPr>
                            </w:pPr>
                          </w:p>
                          <w:p w:rsidR="00C7269A" w:rsidRPr="00446B6C" w:rsidRDefault="00C7269A" w:rsidP="00982214">
                            <w:pPr>
                              <w:pStyle w:val="NewsletterBodyText"/>
                              <w:spacing w:after="0" w:line="240" w:lineRule="auto"/>
                              <w:rPr>
                                <w:rFonts w:cs="Arial"/>
                                <w:sz w:val="17"/>
                                <w:szCs w:val="17"/>
                              </w:rPr>
                            </w:pPr>
                          </w:p>
                        </w:txbxContent>
                      </v:textbox>
                      <w10:wrap anchorx="page"/>
                    </v:shape>
                  </w:pict>
                </mc:Fallback>
              </mc:AlternateContent>
            </w:r>
            <w:r w:rsidR="0051092C">
              <w:rPr>
                <w:noProof/>
                <w:lang w:val="en-GB" w:eastAsia="en-GB"/>
              </w:rPr>
              <mc:AlternateContent>
                <mc:Choice Requires="wps">
                  <w:drawing>
                    <wp:anchor distT="45720" distB="45720" distL="114300" distR="114300" simplePos="0" relativeHeight="251676672" behindDoc="0" locked="0" layoutInCell="1" allowOverlap="1" wp14:anchorId="4804D21B" wp14:editId="7BFD43F3">
                      <wp:simplePos x="0" y="0"/>
                      <wp:positionH relativeFrom="column">
                        <wp:posOffset>2540</wp:posOffset>
                      </wp:positionH>
                      <wp:positionV relativeFrom="paragraph">
                        <wp:posOffset>147955</wp:posOffset>
                      </wp:positionV>
                      <wp:extent cx="1571625" cy="1495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95425"/>
                              </a:xfrm>
                              <a:prstGeom prst="rect">
                                <a:avLst/>
                              </a:prstGeom>
                              <a:solidFill>
                                <a:srgbClr val="FFFFFF"/>
                              </a:solidFill>
                              <a:ln w="9525">
                                <a:solidFill>
                                  <a:srgbClr val="000000"/>
                                </a:solidFill>
                                <a:miter lim="800000"/>
                                <a:headEnd/>
                                <a:tailEnd/>
                              </a:ln>
                            </wps:spPr>
                            <wps:txbx>
                              <w:txbxContent>
                                <w:p w:rsidR="00C7269A" w:rsidRPr="00C7269A" w:rsidRDefault="00C7269A" w:rsidP="00C7269A">
                                  <w:pPr>
                                    <w:rPr>
                                      <w:szCs w:val="18"/>
                                    </w:rPr>
                                  </w:pPr>
                                  <w:r w:rsidRPr="00C7269A">
                                    <w:rPr>
                                      <w:szCs w:val="18"/>
                                    </w:rPr>
                                    <w:t>Coming soon…</w:t>
                                  </w:r>
                                </w:p>
                                <w:p w:rsidR="00C7269A" w:rsidRPr="00C7269A" w:rsidRDefault="00C7269A" w:rsidP="00C7269A">
                                  <w:pPr>
                                    <w:rPr>
                                      <w:szCs w:val="18"/>
                                    </w:rPr>
                                  </w:pPr>
                                </w:p>
                                <w:p w:rsidR="00C7269A" w:rsidRDefault="00C7269A" w:rsidP="00C7269A">
                                  <w:pPr>
                                    <w:rPr>
                                      <w:szCs w:val="18"/>
                                    </w:rPr>
                                  </w:pPr>
                                  <w:r w:rsidRPr="00C7269A">
                                    <w:rPr>
                                      <w:szCs w:val="18"/>
                                    </w:rPr>
                                    <w:t>Weekly</w:t>
                                  </w:r>
                                  <w:r>
                                    <w:rPr>
                                      <w:szCs w:val="18"/>
                                    </w:rPr>
                                    <w:t xml:space="preserve"> and 100% voluntary</w:t>
                                  </w:r>
                                  <w:r w:rsidRPr="00C7269A">
                                    <w:rPr>
                                      <w:szCs w:val="18"/>
                                    </w:rPr>
                                    <w:t xml:space="preserve"> 15 minute </w:t>
                                  </w:r>
                                  <w:r>
                                    <w:rPr>
                                      <w:szCs w:val="18"/>
                                    </w:rPr>
                                    <w:t>CPD sessions run after school from 3:35 to 3:50.</w:t>
                                  </w:r>
                                </w:p>
                                <w:p w:rsidR="00C7269A" w:rsidRDefault="00C7269A" w:rsidP="00C7269A">
                                  <w:pPr>
                                    <w:rPr>
                                      <w:szCs w:val="18"/>
                                    </w:rPr>
                                  </w:pPr>
                                  <w:r>
                                    <w:rPr>
                                      <w:szCs w:val="18"/>
                                    </w:rPr>
                                    <w:t xml:space="preserve">Sesison1 - </w:t>
                                  </w:r>
                                  <w:r w:rsidRPr="00C7269A">
                                    <w:rPr>
                                      <w:szCs w:val="18"/>
                                    </w:rPr>
                                    <w:t xml:space="preserve"> </w:t>
                                  </w:r>
                                  <w:r>
                                    <w:rPr>
                                      <w:szCs w:val="18"/>
                                    </w:rPr>
                                    <w:t>How to conduct running records.</w:t>
                                  </w:r>
                                </w:p>
                                <w:p w:rsidR="00C7269A" w:rsidRPr="00D11441" w:rsidRDefault="00C7269A" w:rsidP="00C7269A">
                                  <w:pPr>
                                    <w:rPr>
                                      <w:szCs w:val="18"/>
                                    </w:rPr>
                                  </w:pPr>
                                  <w:r>
                                    <w:rPr>
                                      <w:szCs w:val="18"/>
                                    </w:rPr>
                                    <w:t xml:space="preserve">Session 2 -  PM </w:t>
                                  </w:r>
                                  <w:r w:rsidRPr="00C7269A">
                                    <w:rPr>
                                      <w:szCs w:val="18"/>
                                    </w:rPr>
                                    <w:t>bench</w:t>
                                  </w:r>
                                  <w:r>
                                    <w:rPr>
                                      <w:szCs w:val="18"/>
                                    </w:rPr>
                                    <w:t>-</w:t>
                                  </w:r>
                                  <w:r w:rsidRPr="00C7269A">
                                    <w:rPr>
                                      <w:szCs w:val="18"/>
                                    </w:rPr>
                                    <w:t>marking.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04D21B" id="_x0000_s1040" type="#_x0000_t202" style="position:absolute;margin-left:.2pt;margin-top:11.65pt;width:123.75pt;height:117.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">
                      <v:textbox>
                        <w:txbxContent>
                          <w:p w:rsidR="00C7269A" w:rsidRPr="00C7269A" w:rsidRDefault="00C7269A" w:rsidP="00C7269A">
                            <w:pPr>
                              <w:rPr>
                                <w:szCs w:val="18"/>
                              </w:rPr>
                            </w:pPr>
                            <w:r w:rsidRPr="00C7269A">
                              <w:rPr>
                                <w:szCs w:val="18"/>
                              </w:rPr>
                              <w:t>Coming soon…</w:t>
                            </w:r>
                          </w:p>
                          <w:p w:rsidR="00C7269A" w:rsidRPr="00C7269A" w:rsidRDefault="00C7269A" w:rsidP="00C7269A">
                            <w:pPr>
                              <w:rPr>
                                <w:szCs w:val="18"/>
                              </w:rPr>
                            </w:pPr>
                          </w:p>
                          <w:p w:rsidR="00C7269A" w:rsidRDefault="00C7269A" w:rsidP="00C7269A">
                            <w:pPr>
                              <w:rPr>
                                <w:szCs w:val="18"/>
                              </w:rPr>
                            </w:pPr>
                            <w:r w:rsidRPr="00C7269A">
                              <w:rPr>
                                <w:szCs w:val="18"/>
                              </w:rPr>
                              <w:t>Weekly</w:t>
                            </w:r>
                            <w:r>
                              <w:rPr>
                                <w:szCs w:val="18"/>
                              </w:rPr>
                              <w:t xml:space="preserve"> and 100% voluntary</w:t>
                            </w:r>
                            <w:r w:rsidRPr="00C7269A">
                              <w:rPr>
                                <w:szCs w:val="18"/>
                              </w:rPr>
                              <w:t xml:space="preserve"> 15 minute </w:t>
                            </w:r>
                            <w:r>
                              <w:rPr>
                                <w:szCs w:val="18"/>
                              </w:rPr>
                              <w:t>CPD sessions run after school from 3:35 to 3:50.</w:t>
                            </w:r>
                          </w:p>
                          <w:p w:rsidR="00C7269A" w:rsidRDefault="00C7269A" w:rsidP="00C7269A">
                            <w:pPr>
                              <w:rPr>
                                <w:szCs w:val="18"/>
                              </w:rPr>
                            </w:pPr>
                            <w:r>
                              <w:rPr>
                                <w:szCs w:val="18"/>
                              </w:rPr>
                              <w:t xml:space="preserve">Sesison1 - </w:t>
                            </w:r>
                            <w:r w:rsidRPr="00C7269A">
                              <w:rPr>
                                <w:szCs w:val="18"/>
                              </w:rPr>
                              <w:t xml:space="preserve"> </w:t>
                            </w:r>
                            <w:r>
                              <w:rPr>
                                <w:szCs w:val="18"/>
                              </w:rPr>
                              <w:t>How to conduct running records.</w:t>
                            </w:r>
                          </w:p>
                          <w:p w:rsidR="00C7269A" w:rsidRPr="00D11441" w:rsidRDefault="00C7269A" w:rsidP="00C7269A">
                            <w:pPr>
                              <w:rPr>
                                <w:szCs w:val="18"/>
                              </w:rPr>
                            </w:pPr>
                            <w:r>
                              <w:rPr>
                                <w:szCs w:val="18"/>
                              </w:rPr>
                              <w:t xml:space="preserve">Session 2 -  PM </w:t>
                            </w:r>
                            <w:r w:rsidRPr="00C7269A">
                              <w:rPr>
                                <w:szCs w:val="18"/>
                              </w:rPr>
                              <w:t>bench</w:t>
                            </w:r>
                            <w:r>
                              <w:rPr>
                                <w:szCs w:val="18"/>
                              </w:rPr>
                              <w:t>-</w:t>
                            </w:r>
                            <w:r w:rsidRPr="00C7269A">
                              <w:rPr>
                                <w:szCs w:val="18"/>
                              </w:rPr>
                              <w:t>marking.</w:t>
                            </w:r>
                          </w:p>
                        </w:txbxContent>
                      </v:textbox>
                      <w10:wrap type="square"/>
                    </v:shape>
                  </w:pict>
                </mc:Fallback>
              </mc:AlternateContent>
            </w:r>
            <w:r w:rsidR="00A779B6">
              <w:rPr>
                <w:noProof/>
                <w:lang w:val="en-GB" w:eastAsia="en-GB"/>
              </w:rPr>
              <mc:AlternateContent>
                <mc:Choice Requires="wps">
                  <w:drawing>
                    <wp:anchor distT="0" distB="0" distL="114300" distR="114300" simplePos="0" relativeHeight="251672576" behindDoc="0" locked="0" layoutInCell="1" allowOverlap="1" wp14:anchorId="3E24C1EE" wp14:editId="23309CA8">
                      <wp:simplePos x="0" y="0"/>
                      <wp:positionH relativeFrom="column">
                        <wp:posOffset>18694</wp:posOffset>
                      </wp:positionH>
                      <wp:positionV relativeFrom="page">
                        <wp:posOffset>1799463</wp:posOffset>
                      </wp:positionV>
                      <wp:extent cx="1543050" cy="362585"/>
                      <wp:effectExtent l="0" t="0" r="19050" b="18415"/>
                      <wp:wrapNone/>
                      <wp:docPr id="1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62585"/>
                              </a:xfrm>
                              <a:prstGeom prst="rect">
                                <a:avLst/>
                              </a:prstGeom>
                              <a:solidFill>
                                <a:schemeClr val="accent1">
                                  <a:lumMod val="60000"/>
                                  <a:lumOff val="40000"/>
                                </a:schemeClr>
                              </a:solidFill>
                              <a:ln w="19050" cmpd="sng">
                                <a:solidFill>
                                  <a:srgbClr val="000000"/>
                                </a:solidFill>
                                <a:miter lim="800000"/>
                                <a:headEnd/>
                                <a:tailEnd/>
                              </a:ln>
                            </wps:spPr>
                            <wps:txbx>
                              <w:txbxContent>
                                <w:p w:rsidR="00C7269A" w:rsidRPr="00D01000" w:rsidRDefault="00C7269A" w:rsidP="00A779B6">
                                  <w:pPr>
                                    <w:rPr>
                                      <w:b/>
                                    </w:rPr>
                                  </w:pPr>
                                  <w:r>
                                    <w:rPr>
                                      <w:b/>
                                    </w:rPr>
                                    <w:t>6. Staff voice – Jackie Bridges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C1EE" id="Text Box 194" o:spid="_x0000_s1041" type="#_x0000_t202" style="position:absolute;margin-left:1.45pt;margin-top:141.7pt;width:121.5pt;height:2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" fillcolor="#9cc2e5 [1940]" strokeweight="1.5pt">
                      <v:textbox>
                        <w:txbxContent>
                          <w:p w:rsidR="00C7269A" w:rsidRPr="00D01000" w:rsidRDefault="00C7269A" w:rsidP="00A779B6">
                            <w:pPr>
                              <w:rPr>
                                <w:b/>
                              </w:rPr>
                            </w:pPr>
                            <w:r>
                              <w:rPr>
                                <w:b/>
                              </w:rPr>
                              <w:t>6. Staff voice – Jackie Bridges</w:t>
                            </w:r>
                          </w:p>
                        </w:txbxContent>
                      </v:textbox>
                      <w10:wrap anchory="page"/>
                    </v:shape>
                  </w:pict>
                </mc:Fallback>
              </mc:AlternateContent>
            </w:r>
          </w:p>
        </w:tc>
      </w:tr>
    </w:tbl>
    <w:p w:rsidR="0082569C" w:rsidRDefault="007514CE">
      <w:r>
        <w:rPr>
          <w:noProof/>
          <w:lang w:val="en-GB" w:eastAsia="en-GB"/>
        </w:rPr>
        <mc:AlternateContent>
          <mc:Choice Requires="wps">
            <w:drawing>
              <wp:anchor distT="0" distB="0" distL="114300" distR="114300" simplePos="0" relativeHeight="251662336" behindDoc="0" locked="0" layoutInCell="1" allowOverlap="1" wp14:anchorId="7C0E477B" wp14:editId="4AD946EC">
                <wp:simplePos x="0" y="0"/>
                <wp:positionH relativeFrom="column">
                  <wp:posOffset>-445135</wp:posOffset>
                </wp:positionH>
                <wp:positionV relativeFrom="paragraph">
                  <wp:posOffset>278501</wp:posOffset>
                </wp:positionV>
                <wp:extent cx="6645275" cy="371475"/>
                <wp:effectExtent l="0" t="0" r="22225" b="28575"/>
                <wp:wrapNone/>
                <wp:docPr id="25" name="Text Box 25"/>
                <wp:cNvGraphicFramePr/>
                <a:graphic xmlns:a="http://schemas.openxmlformats.org/drawingml/2006/main">
                  <a:graphicData uri="http://schemas.microsoft.com/office/word/2010/wordprocessingShape">
                    <wps:wsp>
                      <wps:cNvSpPr txBox="1"/>
                      <wps:spPr>
                        <a:xfrm>
                          <a:off x="0" y="0"/>
                          <a:ext cx="6645275"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269A" w:rsidRDefault="00C7269A" w:rsidP="00A779B6">
                            <w:pPr>
                              <w:jc w:val="center"/>
                            </w:pPr>
                            <w:r>
                              <w:t>For further clarification on any of the points addressed in this bull</w:t>
                            </w:r>
                            <w:r w:rsidR="0012111E">
                              <w:t>etin, please see Alex.</w:t>
                            </w:r>
                          </w:p>
                          <w:p w:rsidR="00C7269A" w:rsidRDefault="00C7269A" w:rsidP="00A779B6">
                            <w:pPr>
                              <w:jc w:val="center"/>
                            </w:pPr>
                            <w:r>
                              <w:t>If you would like to contribute to this T and L bulletin, please contact Alex.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0E477B" id="Text Box 25" o:spid="_x0000_s1042" type="#_x0000_t202" style="position:absolute;margin-left:-35.05pt;margin-top:21.95pt;width:523.25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" fillcolor="white [3201]" strokeweight=".5pt">
                <v:textbox>
                  <w:txbxContent>
                    <w:p w:rsidR="00C7269A" w:rsidRDefault="00C7269A" w:rsidP="00A779B6">
                      <w:pPr>
                        <w:jc w:val="center"/>
                      </w:pPr>
                      <w:r>
                        <w:t>For further clarification on any of the points addressed in this bull</w:t>
                      </w:r>
                      <w:r w:rsidR="0012111E">
                        <w:t>etin, please see Alex.</w:t>
                      </w:r>
                      <w:bookmarkStart w:id="1" w:name="_GoBack"/>
                      <w:bookmarkEnd w:id="1"/>
                    </w:p>
                    <w:p w:rsidR="00C7269A" w:rsidRDefault="00C7269A" w:rsidP="00A779B6">
                      <w:pPr>
                        <w:jc w:val="center"/>
                      </w:pPr>
                      <w:r>
                        <w:t>If you would like to contribute to this T and L bulletin, please contact Alex.</w:t>
                      </w:r>
                    </w:p>
                  </w:txbxContent>
                </v:textbox>
              </v:shape>
            </w:pict>
          </mc:Fallback>
        </mc:AlternateContent>
      </w:r>
    </w:p>
    <w:sectPr w:rsidR="0082569C" w:rsidSect="00C7269A">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F6C18"/>
    <w:multiLevelType w:val="hybridMultilevel"/>
    <w:tmpl w:val="59FA5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C15AF"/>
    <w:multiLevelType w:val="hybridMultilevel"/>
    <w:tmpl w:val="23944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54FC9"/>
    <w:multiLevelType w:val="hybridMultilevel"/>
    <w:tmpl w:val="1EB206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B6"/>
    <w:rsid w:val="00002CF0"/>
    <w:rsid w:val="00020D54"/>
    <w:rsid w:val="00025622"/>
    <w:rsid w:val="00043E7D"/>
    <w:rsid w:val="000A5078"/>
    <w:rsid w:val="0012111E"/>
    <w:rsid w:val="0014402E"/>
    <w:rsid w:val="00177505"/>
    <w:rsid w:val="001C11EA"/>
    <w:rsid w:val="001F403E"/>
    <w:rsid w:val="001F4063"/>
    <w:rsid w:val="00277258"/>
    <w:rsid w:val="002A33CB"/>
    <w:rsid w:val="003909B3"/>
    <w:rsid w:val="00407133"/>
    <w:rsid w:val="00446B6C"/>
    <w:rsid w:val="004853F5"/>
    <w:rsid w:val="004C32BF"/>
    <w:rsid w:val="004D00B9"/>
    <w:rsid w:val="0051092C"/>
    <w:rsid w:val="00511EBF"/>
    <w:rsid w:val="005B7833"/>
    <w:rsid w:val="006678E7"/>
    <w:rsid w:val="006811B9"/>
    <w:rsid w:val="006F7582"/>
    <w:rsid w:val="00700A1F"/>
    <w:rsid w:val="00732504"/>
    <w:rsid w:val="007514CE"/>
    <w:rsid w:val="00773DF1"/>
    <w:rsid w:val="007873ED"/>
    <w:rsid w:val="007E169D"/>
    <w:rsid w:val="0082569C"/>
    <w:rsid w:val="00842366"/>
    <w:rsid w:val="0086475D"/>
    <w:rsid w:val="00896B24"/>
    <w:rsid w:val="008A0C87"/>
    <w:rsid w:val="008B2FD5"/>
    <w:rsid w:val="0093268E"/>
    <w:rsid w:val="009378FB"/>
    <w:rsid w:val="00982214"/>
    <w:rsid w:val="009F0FDC"/>
    <w:rsid w:val="00A00304"/>
    <w:rsid w:val="00A55A5B"/>
    <w:rsid w:val="00A779B6"/>
    <w:rsid w:val="00AA18B5"/>
    <w:rsid w:val="00B42994"/>
    <w:rsid w:val="00B64FE9"/>
    <w:rsid w:val="00BD625F"/>
    <w:rsid w:val="00BF7643"/>
    <w:rsid w:val="00C7269A"/>
    <w:rsid w:val="00D11441"/>
    <w:rsid w:val="00D21404"/>
    <w:rsid w:val="00D50657"/>
    <w:rsid w:val="00D60DCD"/>
    <w:rsid w:val="00DD4F7A"/>
    <w:rsid w:val="00E74709"/>
    <w:rsid w:val="00F1368C"/>
    <w:rsid w:val="00FB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E938"/>
  <w15:chartTrackingRefBased/>
  <w15:docId w15:val="{5DB4CB0B-D490-4C13-9B21-1E51AF77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9B6"/>
    <w:pPr>
      <w:spacing w:after="0" w:line="240" w:lineRule="auto"/>
    </w:pPr>
    <w:rPr>
      <w:rFonts w:ascii="Century Gothic" w:eastAsia="Times New Roman" w:hAnsi="Century Gothic" w:cs="Times New Roman"/>
      <w:sz w:val="16"/>
      <w:szCs w:val="24"/>
      <w:lang w:val="en-US"/>
    </w:rPr>
  </w:style>
  <w:style w:type="paragraph" w:styleId="Heading1">
    <w:name w:val="heading 1"/>
    <w:basedOn w:val="Normal"/>
    <w:next w:val="Normal"/>
    <w:link w:val="Heading1Char"/>
    <w:qFormat/>
    <w:rsid w:val="00A779B6"/>
    <w:pPr>
      <w:keepNext/>
      <w:spacing w:before="240"/>
      <w:ind w:left="270"/>
      <w:outlineLvl w:val="0"/>
    </w:pPr>
    <w:rPr>
      <w:rFonts w:cs="Arial"/>
      <w:bCs/>
      <w:kern w:val="32"/>
      <w:sz w:val="60"/>
      <w:szCs w:val="32"/>
    </w:rPr>
  </w:style>
  <w:style w:type="paragraph" w:styleId="Heading2">
    <w:name w:val="heading 2"/>
    <w:basedOn w:val="Normal"/>
    <w:next w:val="Normal"/>
    <w:link w:val="Heading2Char"/>
    <w:qFormat/>
    <w:rsid w:val="00A779B6"/>
    <w:pPr>
      <w:keepNext/>
      <w:spacing w:before="240" w:after="60"/>
      <w:ind w:left="180"/>
      <w:outlineLvl w:val="1"/>
    </w:pPr>
    <w:rPr>
      <w:rFonts w:cs="Arial"/>
      <w:bCs/>
      <w:iCs/>
      <w:color w:val="E89B00"/>
      <w:sz w:val="40"/>
      <w:szCs w:val="28"/>
    </w:rPr>
  </w:style>
  <w:style w:type="paragraph" w:styleId="Heading3">
    <w:name w:val="heading 3"/>
    <w:basedOn w:val="Heading2"/>
    <w:next w:val="Normal"/>
    <w:link w:val="Heading3Char"/>
    <w:qFormat/>
    <w:rsid w:val="00A779B6"/>
    <w:pPr>
      <w:ind w:left="450"/>
      <w:outlineLvl w:val="2"/>
    </w:pPr>
  </w:style>
  <w:style w:type="paragraph" w:styleId="Heading4">
    <w:name w:val="heading 4"/>
    <w:basedOn w:val="LeftColumnText"/>
    <w:next w:val="Normal"/>
    <w:link w:val="Heading4Char"/>
    <w:qFormat/>
    <w:rsid w:val="00A779B6"/>
    <w:pPr>
      <w:framePr w:wrap="around" w:vAnchor="page" w:hAnchor="page" w:y="721"/>
      <w:suppressOverlap/>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9B6"/>
    <w:rPr>
      <w:rFonts w:ascii="Century Gothic" w:eastAsia="Times New Roman" w:hAnsi="Century Gothic" w:cs="Arial"/>
      <w:bCs/>
      <w:kern w:val="32"/>
      <w:sz w:val="60"/>
      <w:szCs w:val="32"/>
      <w:lang w:val="en-US"/>
    </w:rPr>
  </w:style>
  <w:style w:type="character" w:customStyle="1" w:styleId="Heading2Char">
    <w:name w:val="Heading 2 Char"/>
    <w:basedOn w:val="DefaultParagraphFont"/>
    <w:link w:val="Heading2"/>
    <w:rsid w:val="00A779B6"/>
    <w:rPr>
      <w:rFonts w:ascii="Century Gothic" w:eastAsia="Times New Roman" w:hAnsi="Century Gothic" w:cs="Arial"/>
      <w:bCs/>
      <w:iCs/>
      <w:color w:val="E89B00"/>
      <w:sz w:val="40"/>
      <w:szCs w:val="28"/>
      <w:lang w:val="en-US"/>
    </w:rPr>
  </w:style>
  <w:style w:type="character" w:customStyle="1" w:styleId="Heading3Char">
    <w:name w:val="Heading 3 Char"/>
    <w:basedOn w:val="DefaultParagraphFont"/>
    <w:link w:val="Heading3"/>
    <w:rsid w:val="00A779B6"/>
    <w:rPr>
      <w:rFonts w:ascii="Century Gothic" w:eastAsia="Times New Roman" w:hAnsi="Century Gothic" w:cs="Arial"/>
      <w:bCs/>
      <w:iCs/>
      <w:color w:val="E89B00"/>
      <w:sz w:val="40"/>
      <w:szCs w:val="28"/>
      <w:lang w:val="en-US"/>
    </w:rPr>
  </w:style>
  <w:style w:type="character" w:customStyle="1" w:styleId="Heading4Char">
    <w:name w:val="Heading 4 Char"/>
    <w:basedOn w:val="DefaultParagraphFont"/>
    <w:link w:val="Heading4"/>
    <w:rsid w:val="00A779B6"/>
    <w:rPr>
      <w:rFonts w:ascii="Century Gothic" w:eastAsia="Times New Roman" w:hAnsi="Century Gothic" w:cs="Times New Roman"/>
      <w:b/>
      <w:sz w:val="16"/>
      <w:szCs w:val="24"/>
      <w:lang w:val="en-US"/>
    </w:rPr>
  </w:style>
  <w:style w:type="paragraph" w:customStyle="1" w:styleId="NewsletterBodyText">
    <w:name w:val="Newsletter Body Text"/>
    <w:basedOn w:val="Normal"/>
    <w:rsid w:val="00A779B6"/>
    <w:pPr>
      <w:spacing w:after="200" w:line="288" w:lineRule="auto"/>
    </w:pPr>
  </w:style>
  <w:style w:type="paragraph" w:customStyle="1" w:styleId="LeftColumnText">
    <w:name w:val="Left Column Text"/>
    <w:basedOn w:val="Normal"/>
    <w:link w:val="LeftColumnTextChar"/>
    <w:rsid w:val="00A779B6"/>
    <w:pPr>
      <w:framePr w:hSpace="187" w:wrap="around" w:vAnchor="text" w:hAnchor="text" w:xAlign="center" w:y="1"/>
      <w:spacing w:after="160" w:line="312" w:lineRule="auto"/>
    </w:pPr>
  </w:style>
  <w:style w:type="character" w:styleId="Hyperlink">
    <w:name w:val="Hyperlink"/>
    <w:basedOn w:val="DefaultParagraphFont"/>
    <w:rsid w:val="00A779B6"/>
    <w:rPr>
      <w:color w:val="0563C1" w:themeColor="hyperlink"/>
      <w:u w:val="single"/>
    </w:rPr>
  </w:style>
  <w:style w:type="paragraph" w:customStyle="1" w:styleId="Information">
    <w:name w:val="Information"/>
    <w:basedOn w:val="Normal"/>
    <w:rsid w:val="00A779B6"/>
    <w:pPr>
      <w:ind w:left="257"/>
    </w:pPr>
  </w:style>
  <w:style w:type="paragraph" w:customStyle="1" w:styleId="NewsletterDate">
    <w:name w:val="Newsletter Date"/>
    <w:basedOn w:val="Normal"/>
    <w:rsid w:val="00A779B6"/>
    <w:pPr>
      <w:ind w:left="257"/>
    </w:pPr>
    <w:rPr>
      <w:b/>
      <w:szCs w:val="16"/>
    </w:rPr>
  </w:style>
  <w:style w:type="character" w:customStyle="1" w:styleId="LeftColumnTextChar">
    <w:name w:val="Left Column Text Char"/>
    <w:basedOn w:val="DefaultParagraphFont"/>
    <w:link w:val="LeftColumnText"/>
    <w:rsid w:val="00A779B6"/>
    <w:rPr>
      <w:rFonts w:ascii="Century Gothic" w:eastAsia="Times New Roman" w:hAnsi="Century Gothic" w:cs="Times New Roman"/>
      <w:sz w:val="16"/>
      <w:szCs w:val="24"/>
      <w:lang w:val="en-US"/>
    </w:rPr>
  </w:style>
  <w:style w:type="paragraph" w:customStyle="1" w:styleId="mediumstandfirst">
    <w:name w:val="medium__standfirst"/>
    <w:basedOn w:val="Normal"/>
    <w:rsid w:val="00A779B6"/>
    <w:rPr>
      <w:rFonts w:ascii="Times New Roman" w:hAnsi="Times New Roman"/>
      <w:sz w:val="24"/>
      <w:lang w:val="en-GB" w:eastAsia="en-GB"/>
    </w:rPr>
  </w:style>
  <w:style w:type="paragraph" w:styleId="ListParagraph">
    <w:name w:val="List Paragraph"/>
    <w:basedOn w:val="Normal"/>
    <w:uiPriority w:val="34"/>
    <w:qFormat/>
    <w:rsid w:val="00A779B6"/>
    <w:pPr>
      <w:ind w:left="720"/>
      <w:contextualSpacing/>
    </w:pPr>
  </w:style>
  <w:style w:type="paragraph" w:customStyle="1" w:styleId="articlestandfirst">
    <w:name w:val="article__standfirst"/>
    <w:basedOn w:val="Normal"/>
    <w:rsid w:val="00982214"/>
    <w:rPr>
      <w:rFonts w:ascii="Times New Roman"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7081">
      <w:bodyDiv w:val="1"/>
      <w:marLeft w:val="0"/>
      <w:marRight w:val="0"/>
      <w:marTop w:val="0"/>
      <w:marBottom w:val="0"/>
      <w:divBdr>
        <w:top w:val="none" w:sz="0" w:space="0" w:color="auto"/>
        <w:left w:val="none" w:sz="0" w:space="0" w:color="auto"/>
        <w:bottom w:val="none" w:sz="0" w:space="0" w:color="auto"/>
        <w:right w:val="none" w:sz="0" w:space="0" w:color="auto"/>
      </w:divBdr>
      <w:divsChild>
        <w:div w:id="166142371">
          <w:marLeft w:val="0"/>
          <w:marRight w:val="0"/>
          <w:marTop w:val="0"/>
          <w:marBottom w:val="0"/>
          <w:divBdr>
            <w:top w:val="none" w:sz="0" w:space="0" w:color="auto"/>
            <w:left w:val="none" w:sz="0" w:space="0" w:color="auto"/>
            <w:bottom w:val="none" w:sz="0" w:space="0" w:color="auto"/>
            <w:right w:val="none" w:sz="0" w:space="0" w:color="auto"/>
          </w:divBdr>
          <w:divsChild>
            <w:div w:id="1188760804">
              <w:marLeft w:val="0"/>
              <w:marRight w:val="0"/>
              <w:marTop w:val="0"/>
              <w:marBottom w:val="0"/>
              <w:divBdr>
                <w:top w:val="none" w:sz="0" w:space="0" w:color="auto"/>
                <w:left w:val="none" w:sz="0" w:space="0" w:color="auto"/>
                <w:bottom w:val="none" w:sz="0" w:space="0" w:color="auto"/>
                <w:right w:val="none" w:sz="0" w:space="0" w:color="auto"/>
              </w:divBdr>
              <w:divsChild>
                <w:div w:id="1666981278">
                  <w:marLeft w:val="0"/>
                  <w:marRight w:val="0"/>
                  <w:marTop w:val="0"/>
                  <w:marBottom w:val="0"/>
                  <w:divBdr>
                    <w:top w:val="none" w:sz="0" w:space="0" w:color="auto"/>
                    <w:left w:val="none" w:sz="0" w:space="0" w:color="auto"/>
                    <w:bottom w:val="none" w:sz="0" w:space="0" w:color="auto"/>
                    <w:right w:val="none" w:sz="0" w:space="0" w:color="auto"/>
                  </w:divBdr>
                  <w:divsChild>
                    <w:div w:id="937833028">
                      <w:marLeft w:val="0"/>
                      <w:marRight w:val="0"/>
                      <w:marTop w:val="0"/>
                      <w:marBottom w:val="0"/>
                      <w:divBdr>
                        <w:top w:val="none" w:sz="0" w:space="0" w:color="auto"/>
                        <w:left w:val="none" w:sz="0" w:space="0" w:color="auto"/>
                        <w:bottom w:val="none" w:sz="0" w:space="0" w:color="auto"/>
                        <w:right w:val="none" w:sz="0" w:space="0" w:color="auto"/>
                      </w:divBdr>
                      <w:divsChild>
                        <w:div w:id="1431701386">
                          <w:marLeft w:val="0"/>
                          <w:marRight w:val="0"/>
                          <w:marTop w:val="0"/>
                          <w:marBottom w:val="0"/>
                          <w:divBdr>
                            <w:top w:val="none" w:sz="0" w:space="0" w:color="auto"/>
                            <w:left w:val="none" w:sz="0" w:space="0" w:color="auto"/>
                            <w:bottom w:val="none" w:sz="0" w:space="0" w:color="auto"/>
                            <w:right w:val="none" w:sz="0" w:space="0" w:color="auto"/>
                          </w:divBdr>
                          <w:divsChild>
                            <w:div w:id="579870811">
                              <w:marLeft w:val="0"/>
                              <w:marRight w:val="0"/>
                              <w:marTop w:val="0"/>
                              <w:marBottom w:val="0"/>
                              <w:divBdr>
                                <w:top w:val="none" w:sz="0" w:space="0" w:color="auto"/>
                                <w:left w:val="none" w:sz="0" w:space="0" w:color="auto"/>
                                <w:bottom w:val="none" w:sz="0" w:space="0" w:color="auto"/>
                                <w:right w:val="none" w:sz="0" w:space="0" w:color="auto"/>
                              </w:divBdr>
                              <w:divsChild>
                                <w:div w:id="4612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141440">
      <w:bodyDiv w:val="1"/>
      <w:marLeft w:val="0"/>
      <w:marRight w:val="0"/>
      <w:marTop w:val="0"/>
      <w:marBottom w:val="0"/>
      <w:divBdr>
        <w:top w:val="none" w:sz="0" w:space="0" w:color="auto"/>
        <w:left w:val="none" w:sz="0" w:space="0" w:color="auto"/>
        <w:bottom w:val="none" w:sz="0" w:space="0" w:color="auto"/>
        <w:right w:val="none" w:sz="0" w:space="0" w:color="auto"/>
      </w:divBdr>
      <w:divsChild>
        <w:div w:id="192426659">
          <w:marLeft w:val="0"/>
          <w:marRight w:val="0"/>
          <w:marTop w:val="0"/>
          <w:marBottom w:val="0"/>
          <w:divBdr>
            <w:top w:val="none" w:sz="0" w:space="0" w:color="auto"/>
            <w:left w:val="none" w:sz="0" w:space="0" w:color="auto"/>
            <w:bottom w:val="none" w:sz="0" w:space="0" w:color="auto"/>
            <w:right w:val="none" w:sz="0" w:space="0" w:color="auto"/>
          </w:divBdr>
          <w:divsChild>
            <w:div w:id="1810973311">
              <w:marLeft w:val="0"/>
              <w:marRight w:val="0"/>
              <w:marTop w:val="0"/>
              <w:marBottom w:val="0"/>
              <w:divBdr>
                <w:top w:val="none" w:sz="0" w:space="0" w:color="auto"/>
                <w:left w:val="none" w:sz="0" w:space="0" w:color="auto"/>
                <w:bottom w:val="none" w:sz="0" w:space="0" w:color="auto"/>
                <w:right w:val="none" w:sz="0" w:space="0" w:color="auto"/>
              </w:divBdr>
              <w:divsChild>
                <w:div w:id="1008368525">
                  <w:marLeft w:val="0"/>
                  <w:marRight w:val="0"/>
                  <w:marTop w:val="0"/>
                  <w:marBottom w:val="0"/>
                  <w:divBdr>
                    <w:top w:val="none" w:sz="0" w:space="0" w:color="auto"/>
                    <w:left w:val="none" w:sz="0" w:space="0" w:color="auto"/>
                    <w:bottom w:val="none" w:sz="0" w:space="0" w:color="auto"/>
                    <w:right w:val="none" w:sz="0" w:space="0" w:color="auto"/>
                  </w:divBdr>
                  <w:divsChild>
                    <w:div w:id="1833763985">
                      <w:marLeft w:val="0"/>
                      <w:marRight w:val="0"/>
                      <w:marTop w:val="0"/>
                      <w:marBottom w:val="0"/>
                      <w:divBdr>
                        <w:top w:val="none" w:sz="0" w:space="0" w:color="auto"/>
                        <w:left w:val="none" w:sz="0" w:space="0" w:color="auto"/>
                        <w:bottom w:val="none" w:sz="0" w:space="0" w:color="auto"/>
                        <w:right w:val="none" w:sz="0" w:space="0" w:color="auto"/>
                      </w:divBdr>
                      <w:divsChild>
                        <w:div w:id="746803142">
                          <w:marLeft w:val="0"/>
                          <w:marRight w:val="0"/>
                          <w:marTop w:val="0"/>
                          <w:marBottom w:val="0"/>
                          <w:divBdr>
                            <w:top w:val="none" w:sz="0" w:space="0" w:color="auto"/>
                            <w:left w:val="none" w:sz="0" w:space="0" w:color="auto"/>
                            <w:bottom w:val="none" w:sz="0" w:space="0" w:color="auto"/>
                            <w:right w:val="none" w:sz="0" w:space="0" w:color="auto"/>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487095812">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576625">
      <w:bodyDiv w:val="1"/>
      <w:marLeft w:val="0"/>
      <w:marRight w:val="0"/>
      <w:marTop w:val="0"/>
      <w:marBottom w:val="0"/>
      <w:divBdr>
        <w:top w:val="none" w:sz="0" w:space="0" w:color="auto"/>
        <w:left w:val="none" w:sz="0" w:space="0" w:color="auto"/>
        <w:bottom w:val="none" w:sz="0" w:space="0" w:color="auto"/>
        <w:right w:val="none" w:sz="0" w:space="0" w:color="auto"/>
      </w:divBdr>
      <w:divsChild>
        <w:div w:id="558444458">
          <w:marLeft w:val="0"/>
          <w:marRight w:val="0"/>
          <w:marTop w:val="0"/>
          <w:marBottom w:val="0"/>
          <w:divBdr>
            <w:top w:val="none" w:sz="0" w:space="0" w:color="auto"/>
            <w:left w:val="none" w:sz="0" w:space="0" w:color="auto"/>
            <w:bottom w:val="none" w:sz="0" w:space="0" w:color="auto"/>
            <w:right w:val="none" w:sz="0" w:space="0" w:color="auto"/>
          </w:divBdr>
          <w:divsChild>
            <w:div w:id="450710924">
              <w:marLeft w:val="0"/>
              <w:marRight w:val="0"/>
              <w:marTop w:val="0"/>
              <w:marBottom w:val="0"/>
              <w:divBdr>
                <w:top w:val="none" w:sz="0" w:space="0" w:color="auto"/>
                <w:left w:val="none" w:sz="0" w:space="0" w:color="auto"/>
                <w:bottom w:val="none" w:sz="0" w:space="0" w:color="auto"/>
                <w:right w:val="none" w:sz="0" w:space="0" w:color="auto"/>
              </w:divBdr>
              <w:divsChild>
                <w:div w:id="1752462712">
                  <w:marLeft w:val="0"/>
                  <w:marRight w:val="0"/>
                  <w:marTop w:val="0"/>
                  <w:marBottom w:val="0"/>
                  <w:divBdr>
                    <w:top w:val="none" w:sz="0" w:space="0" w:color="auto"/>
                    <w:left w:val="none" w:sz="0" w:space="0" w:color="auto"/>
                    <w:bottom w:val="none" w:sz="0" w:space="0" w:color="auto"/>
                    <w:right w:val="none" w:sz="0" w:space="0" w:color="auto"/>
                  </w:divBdr>
                  <w:divsChild>
                    <w:div w:id="11798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559641">
      <w:bodyDiv w:val="1"/>
      <w:marLeft w:val="0"/>
      <w:marRight w:val="0"/>
      <w:marTop w:val="0"/>
      <w:marBottom w:val="0"/>
      <w:divBdr>
        <w:top w:val="none" w:sz="0" w:space="0" w:color="auto"/>
        <w:left w:val="none" w:sz="0" w:space="0" w:color="auto"/>
        <w:bottom w:val="none" w:sz="0" w:space="0" w:color="auto"/>
        <w:right w:val="none" w:sz="0" w:space="0" w:color="auto"/>
      </w:divBdr>
      <w:divsChild>
        <w:div w:id="1779569230">
          <w:marLeft w:val="0"/>
          <w:marRight w:val="0"/>
          <w:marTop w:val="0"/>
          <w:marBottom w:val="0"/>
          <w:divBdr>
            <w:top w:val="none" w:sz="0" w:space="0" w:color="auto"/>
            <w:left w:val="none" w:sz="0" w:space="0" w:color="auto"/>
            <w:bottom w:val="none" w:sz="0" w:space="0" w:color="auto"/>
            <w:right w:val="none" w:sz="0" w:space="0" w:color="auto"/>
          </w:divBdr>
          <w:divsChild>
            <w:div w:id="733242084">
              <w:marLeft w:val="0"/>
              <w:marRight w:val="0"/>
              <w:marTop w:val="0"/>
              <w:marBottom w:val="0"/>
              <w:divBdr>
                <w:top w:val="none" w:sz="0" w:space="0" w:color="auto"/>
                <w:left w:val="none" w:sz="0" w:space="0" w:color="auto"/>
                <w:bottom w:val="none" w:sz="0" w:space="0" w:color="auto"/>
                <w:right w:val="none" w:sz="0" w:space="0" w:color="auto"/>
              </w:divBdr>
              <w:divsChild>
                <w:div w:id="983700926">
                  <w:marLeft w:val="0"/>
                  <w:marRight w:val="0"/>
                  <w:marTop w:val="0"/>
                  <w:marBottom w:val="0"/>
                  <w:divBdr>
                    <w:top w:val="none" w:sz="0" w:space="0" w:color="auto"/>
                    <w:left w:val="none" w:sz="0" w:space="0" w:color="auto"/>
                    <w:bottom w:val="none" w:sz="0" w:space="0" w:color="auto"/>
                    <w:right w:val="none" w:sz="0" w:space="0" w:color="auto"/>
                  </w:divBdr>
                  <w:divsChild>
                    <w:div w:id="735006517">
                      <w:marLeft w:val="0"/>
                      <w:marRight w:val="0"/>
                      <w:marTop w:val="0"/>
                      <w:marBottom w:val="0"/>
                      <w:divBdr>
                        <w:top w:val="none" w:sz="0" w:space="0" w:color="auto"/>
                        <w:left w:val="none" w:sz="0" w:space="0" w:color="auto"/>
                        <w:bottom w:val="none" w:sz="0" w:space="0" w:color="auto"/>
                        <w:right w:val="none" w:sz="0" w:space="0" w:color="auto"/>
                      </w:divBdr>
                      <w:divsChild>
                        <w:div w:id="24773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965136">
      <w:bodyDiv w:val="1"/>
      <w:marLeft w:val="0"/>
      <w:marRight w:val="0"/>
      <w:marTop w:val="0"/>
      <w:marBottom w:val="0"/>
      <w:divBdr>
        <w:top w:val="none" w:sz="0" w:space="0" w:color="auto"/>
        <w:left w:val="none" w:sz="0" w:space="0" w:color="auto"/>
        <w:bottom w:val="none" w:sz="0" w:space="0" w:color="auto"/>
        <w:right w:val="none" w:sz="0" w:space="0" w:color="auto"/>
      </w:divBdr>
    </w:div>
    <w:div w:id="1392119263">
      <w:bodyDiv w:val="1"/>
      <w:marLeft w:val="0"/>
      <w:marRight w:val="0"/>
      <w:marTop w:val="0"/>
      <w:marBottom w:val="0"/>
      <w:divBdr>
        <w:top w:val="none" w:sz="0" w:space="0" w:color="auto"/>
        <w:left w:val="none" w:sz="0" w:space="0" w:color="auto"/>
        <w:bottom w:val="none" w:sz="0" w:space="0" w:color="auto"/>
        <w:right w:val="none" w:sz="0" w:space="0" w:color="auto"/>
      </w:divBdr>
      <w:divsChild>
        <w:div w:id="1694265734">
          <w:marLeft w:val="0"/>
          <w:marRight w:val="0"/>
          <w:marTop w:val="0"/>
          <w:marBottom w:val="0"/>
          <w:divBdr>
            <w:top w:val="none" w:sz="0" w:space="0" w:color="auto"/>
            <w:left w:val="none" w:sz="0" w:space="0" w:color="auto"/>
            <w:bottom w:val="none" w:sz="0" w:space="0" w:color="auto"/>
            <w:right w:val="none" w:sz="0" w:space="0" w:color="auto"/>
          </w:divBdr>
          <w:divsChild>
            <w:div w:id="804128541">
              <w:marLeft w:val="0"/>
              <w:marRight w:val="0"/>
              <w:marTop w:val="0"/>
              <w:marBottom w:val="0"/>
              <w:divBdr>
                <w:top w:val="none" w:sz="0" w:space="0" w:color="auto"/>
                <w:left w:val="none" w:sz="0" w:space="0" w:color="auto"/>
                <w:bottom w:val="none" w:sz="0" w:space="0" w:color="auto"/>
                <w:right w:val="none" w:sz="0" w:space="0" w:color="auto"/>
              </w:divBdr>
              <w:divsChild>
                <w:div w:id="614286625">
                  <w:marLeft w:val="0"/>
                  <w:marRight w:val="0"/>
                  <w:marTop w:val="0"/>
                  <w:marBottom w:val="0"/>
                  <w:divBdr>
                    <w:top w:val="none" w:sz="0" w:space="0" w:color="auto"/>
                    <w:left w:val="none" w:sz="0" w:space="0" w:color="auto"/>
                    <w:bottom w:val="none" w:sz="0" w:space="0" w:color="auto"/>
                    <w:right w:val="none" w:sz="0" w:space="0" w:color="auto"/>
                  </w:divBdr>
                  <w:divsChild>
                    <w:div w:id="1614283427">
                      <w:marLeft w:val="0"/>
                      <w:marRight w:val="0"/>
                      <w:marTop w:val="0"/>
                      <w:marBottom w:val="0"/>
                      <w:divBdr>
                        <w:top w:val="none" w:sz="0" w:space="0" w:color="auto"/>
                        <w:left w:val="none" w:sz="0" w:space="0" w:color="auto"/>
                        <w:bottom w:val="none" w:sz="0" w:space="0" w:color="auto"/>
                        <w:right w:val="none" w:sz="0" w:space="0" w:color="auto"/>
                      </w:divBdr>
                      <w:divsChild>
                        <w:div w:id="1179928380">
                          <w:marLeft w:val="0"/>
                          <w:marRight w:val="0"/>
                          <w:marTop w:val="0"/>
                          <w:marBottom w:val="0"/>
                          <w:divBdr>
                            <w:top w:val="none" w:sz="0" w:space="0" w:color="auto"/>
                            <w:left w:val="none" w:sz="0" w:space="0" w:color="auto"/>
                            <w:bottom w:val="none" w:sz="0" w:space="0" w:color="auto"/>
                            <w:right w:val="none" w:sz="0" w:space="0" w:color="auto"/>
                          </w:divBdr>
                          <w:divsChild>
                            <w:div w:id="272250248">
                              <w:marLeft w:val="0"/>
                              <w:marRight w:val="0"/>
                              <w:marTop w:val="0"/>
                              <w:marBottom w:val="0"/>
                              <w:divBdr>
                                <w:top w:val="none" w:sz="0" w:space="0" w:color="auto"/>
                                <w:left w:val="none" w:sz="0" w:space="0" w:color="auto"/>
                                <w:bottom w:val="none" w:sz="0" w:space="0" w:color="auto"/>
                                <w:right w:val="none" w:sz="0" w:space="0" w:color="auto"/>
                              </w:divBdr>
                              <w:divsChild>
                                <w:div w:id="1809318192">
                                  <w:marLeft w:val="0"/>
                                  <w:marRight w:val="0"/>
                                  <w:marTop w:val="0"/>
                                  <w:marBottom w:val="0"/>
                                  <w:divBdr>
                                    <w:top w:val="none" w:sz="0" w:space="0" w:color="auto"/>
                                    <w:left w:val="none" w:sz="0" w:space="0" w:color="auto"/>
                                    <w:bottom w:val="none" w:sz="0" w:space="0" w:color="auto"/>
                                    <w:right w:val="none" w:sz="0" w:space="0" w:color="auto"/>
                                  </w:divBdr>
                                  <w:divsChild>
                                    <w:div w:id="1536966636">
                                      <w:marLeft w:val="0"/>
                                      <w:marRight w:val="0"/>
                                      <w:marTop w:val="0"/>
                                      <w:marBottom w:val="0"/>
                                      <w:divBdr>
                                        <w:top w:val="none" w:sz="0" w:space="0" w:color="auto"/>
                                        <w:left w:val="none" w:sz="0" w:space="0" w:color="auto"/>
                                        <w:bottom w:val="none" w:sz="0" w:space="0" w:color="auto"/>
                                        <w:right w:val="none" w:sz="0" w:space="0" w:color="auto"/>
                                      </w:divBdr>
                                      <w:divsChild>
                                        <w:div w:id="99571487">
                                          <w:marLeft w:val="0"/>
                                          <w:marRight w:val="0"/>
                                          <w:marTop w:val="0"/>
                                          <w:marBottom w:val="0"/>
                                          <w:divBdr>
                                            <w:top w:val="none" w:sz="0" w:space="0" w:color="auto"/>
                                            <w:left w:val="none" w:sz="0" w:space="0" w:color="auto"/>
                                            <w:bottom w:val="none" w:sz="0" w:space="0" w:color="auto"/>
                                            <w:right w:val="none" w:sz="0" w:space="0" w:color="auto"/>
                                          </w:divBdr>
                                          <w:divsChild>
                                            <w:div w:id="88159472">
                                              <w:marLeft w:val="0"/>
                                              <w:marRight w:val="0"/>
                                              <w:marTop w:val="0"/>
                                              <w:marBottom w:val="0"/>
                                              <w:divBdr>
                                                <w:top w:val="none" w:sz="0" w:space="0" w:color="auto"/>
                                                <w:left w:val="none" w:sz="0" w:space="0" w:color="auto"/>
                                                <w:bottom w:val="none" w:sz="0" w:space="0" w:color="auto"/>
                                                <w:right w:val="none" w:sz="0" w:space="0" w:color="auto"/>
                                              </w:divBdr>
                                              <w:divsChild>
                                                <w:div w:id="834033477">
                                                  <w:marLeft w:val="0"/>
                                                  <w:marRight w:val="0"/>
                                                  <w:marTop w:val="0"/>
                                                  <w:marBottom w:val="0"/>
                                                  <w:divBdr>
                                                    <w:top w:val="none" w:sz="0" w:space="0" w:color="auto"/>
                                                    <w:left w:val="none" w:sz="0" w:space="0" w:color="auto"/>
                                                    <w:bottom w:val="none" w:sz="0" w:space="0" w:color="auto"/>
                                                    <w:right w:val="none" w:sz="0" w:space="0" w:color="auto"/>
                                                  </w:divBdr>
                                                  <w:divsChild>
                                                    <w:div w:id="988241287">
                                                      <w:marLeft w:val="0"/>
                                                      <w:marRight w:val="0"/>
                                                      <w:marTop w:val="0"/>
                                                      <w:marBottom w:val="0"/>
                                                      <w:divBdr>
                                                        <w:top w:val="none" w:sz="0" w:space="0" w:color="auto"/>
                                                        <w:left w:val="none" w:sz="0" w:space="0" w:color="auto"/>
                                                        <w:bottom w:val="none" w:sz="0" w:space="0" w:color="auto"/>
                                                        <w:right w:val="none" w:sz="0" w:space="0" w:color="auto"/>
                                                      </w:divBdr>
                                                      <w:divsChild>
                                                        <w:div w:id="1166047879">
                                                          <w:marLeft w:val="0"/>
                                                          <w:marRight w:val="0"/>
                                                          <w:marTop w:val="0"/>
                                                          <w:marBottom w:val="0"/>
                                                          <w:divBdr>
                                                            <w:top w:val="none" w:sz="0" w:space="0" w:color="auto"/>
                                                            <w:left w:val="none" w:sz="0" w:space="0" w:color="auto"/>
                                                            <w:bottom w:val="none" w:sz="0" w:space="0" w:color="auto"/>
                                                            <w:right w:val="none" w:sz="0" w:space="0" w:color="auto"/>
                                                          </w:divBdr>
                                                          <w:divsChild>
                                                            <w:div w:id="1310524104">
                                                              <w:marLeft w:val="0"/>
                                                              <w:marRight w:val="0"/>
                                                              <w:marTop w:val="0"/>
                                                              <w:marBottom w:val="0"/>
                                                              <w:divBdr>
                                                                <w:top w:val="none" w:sz="0" w:space="0" w:color="auto"/>
                                                                <w:left w:val="none" w:sz="0" w:space="0" w:color="auto"/>
                                                                <w:bottom w:val="none" w:sz="0" w:space="0" w:color="auto"/>
                                                                <w:right w:val="none" w:sz="0" w:space="0" w:color="auto"/>
                                                              </w:divBdr>
                                                              <w:divsChild>
                                                                <w:div w:id="1567567694">
                                                                  <w:marLeft w:val="0"/>
                                                                  <w:marRight w:val="0"/>
                                                                  <w:marTop w:val="0"/>
                                                                  <w:marBottom w:val="0"/>
                                                                  <w:divBdr>
                                                                    <w:top w:val="none" w:sz="0" w:space="0" w:color="auto"/>
                                                                    <w:left w:val="none" w:sz="0" w:space="0" w:color="auto"/>
                                                                    <w:bottom w:val="none" w:sz="0" w:space="0" w:color="auto"/>
                                                                    <w:right w:val="none" w:sz="0" w:space="0" w:color="auto"/>
                                                                  </w:divBdr>
                                                                  <w:divsChild>
                                                                    <w:div w:id="1244030442">
                                                                      <w:marLeft w:val="0"/>
                                                                      <w:marRight w:val="0"/>
                                                                      <w:marTop w:val="0"/>
                                                                      <w:marBottom w:val="0"/>
                                                                      <w:divBdr>
                                                                        <w:top w:val="none" w:sz="0" w:space="0" w:color="auto"/>
                                                                        <w:left w:val="none" w:sz="0" w:space="0" w:color="auto"/>
                                                                        <w:bottom w:val="none" w:sz="0" w:space="0" w:color="auto"/>
                                                                        <w:right w:val="none" w:sz="0" w:space="0" w:color="auto"/>
                                                                      </w:divBdr>
                                                                      <w:divsChild>
                                                                        <w:div w:id="866526672">
                                                                          <w:marLeft w:val="0"/>
                                                                          <w:marRight w:val="0"/>
                                                                          <w:marTop w:val="0"/>
                                                                          <w:marBottom w:val="0"/>
                                                                          <w:divBdr>
                                                                            <w:top w:val="none" w:sz="0" w:space="0" w:color="auto"/>
                                                                            <w:left w:val="none" w:sz="0" w:space="0" w:color="auto"/>
                                                                            <w:bottom w:val="none" w:sz="0" w:space="0" w:color="auto"/>
                                                                            <w:right w:val="none" w:sz="0" w:space="0" w:color="auto"/>
                                                                          </w:divBdr>
                                                                          <w:divsChild>
                                                                            <w:div w:id="1138382575">
                                                                              <w:marLeft w:val="0"/>
                                                                              <w:marRight w:val="0"/>
                                                                              <w:marTop w:val="0"/>
                                                                              <w:marBottom w:val="0"/>
                                                                              <w:divBdr>
                                                                                <w:top w:val="none" w:sz="0" w:space="0" w:color="auto"/>
                                                                                <w:left w:val="none" w:sz="0" w:space="0" w:color="auto"/>
                                                                                <w:bottom w:val="none" w:sz="0" w:space="0" w:color="auto"/>
                                                                                <w:right w:val="none" w:sz="0" w:space="0" w:color="auto"/>
                                                                              </w:divBdr>
                                                                              <w:divsChild>
                                                                                <w:div w:id="1458258970">
                                                                                  <w:marLeft w:val="0"/>
                                                                                  <w:marRight w:val="0"/>
                                                                                  <w:marTop w:val="0"/>
                                                                                  <w:marBottom w:val="0"/>
                                                                                  <w:divBdr>
                                                                                    <w:top w:val="none" w:sz="0" w:space="0" w:color="auto"/>
                                                                                    <w:left w:val="none" w:sz="0" w:space="0" w:color="auto"/>
                                                                                    <w:bottom w:val="none" w:sz="0" w:space="0" w:color="auto"/>
                                                                                    <w:right w:val="none" w:sz="0" w:space="0" w:color="auto"/>
                                                                                  </w:divBdr>
                                                                                  <w:divsChild>
                                                                                    <w:div w:id="565334921">
                                                                                      <w:marLeft w:val="0"/>
                                                                                      <w:marRight w:val="0"/>
                                                                                      <w:marTop w:val="0"/>
                                                                                      <w:marBottom w:val="0"/>
                                                                                      <w:divBdr>
                                                                                        <w:top w:val="none" w:sz="0" w:space="0" w:color="auto"/>
                                                                                        <w:left w:val="none" w:sz="0" w:space="0" w:color="auto"/>
                                                                                        <w:bottom w:val="none" w:sz="0" w:space="0" w:color="auto"/>
                                                                                        <w:right w:val="none" w:sz="0" w:space="0" w:color="auto"/>
                                                                                      </w:divBdr>
                                                                                      <w:divsChild>
                                                                                        <w:div w:id="1349025501">
                                                                                          <w:marLeft w:val="0"/>
                                                                                          <w:marRight w:val="0"/>
                                                                                          <w:marTop w:val="0"/>
                                                                                          <w:marBottom w:val="0"/>
                                                                                          <w:divBdr>
                                                                                            <w:top w:val="none" w:sz="0" w:space="0" w:color="auto"/>
                                                                                            <w:left w:val="none" w:sz="0" w:space="0" w:color="auto"/>
                                                                                            <w:bottom w:val="none" w:sz="0" w:space="0" w:color="auto"/>
                                                                                            <w:right w:val="none" w:sz="0" w:space="0" w:color="auto"/>
                                                                                          </w:divBdr>
                                                                                          <w:divsChild>
                                                                                            <w:div w:id="20810983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15849972">
                                                                                                  <w:marLeft w:val="0"/>
                                                                                                  <w:marRight w:val="0"/>
                                                                                                  <w:marTop w:val="0"/>
                                                                                                  <w:marBottom w:val="0"/>
                                                                                                  <w:divBdr>
                                                                                                    <w:top w:val="none" w:sz="0" w:space="0" w:color="auto"/>
                                                                                                    <w:left w:val="none" w:sz="0" w:space="0" w:color="auto"/>
                                                                                                    <w:bottom w:val="none" w:sz="0" w:space="0" w:color="auto"/>
                                                                                                    <w:right w:val="none" w:sz="0" w:space="0" w:color="auto"/>
                                                                                                  </w:divBdr>
                                                                                                  <w:divsChild>
                                                                                                    <w:div w:id="702753917">
                                                                                                      <w:marLeft w:val="0"/>
                                                                                                      <w:marRight w:val="0"/>
                                                                                                      <w:marTop w:val="0"/>
                                                                                                      <w:marBottom w:val="0"/>
                                                                                                      <w:divBdr>
                                                                                                        <w:top w:val="none" w:sz="0" w:space="0" w:color="auto"/>
                                                                                                        <w:left w:val="none" w:sz="0" w:space="0" w:color="auto"/>
                                                                                                        <w:bottom w:val="none" w:sz="0" w:space="0" w:color="auto"/>
                                                                                                        <w:right w:val="none" w:sz="0" w:space="0" w:color="auto"/>
                                                                                                      </w:divBdr>
                                                                                                      <w:divsChild>
                                                                                                        <w:div w:id="1300191649">
                                                                                                          <w:marLeft w:val="0"/>
                                                                                                          <w:marRight w:val="0"/>
                                                                                                          <w:marTop w:val="0"/>
                                                                                                          <w:marBottom w:val="0"/>
                                                                                                          <w:divBdr>
                                                                                                            <w:top w:val="none" w:sz="0" w:space="0" w:color="auto"/>
                                                                                                            <w:left w:val="none" w:sz="0" w:space="0" w:color="auto"/>
                                                                                                            <w:bottom w:val="none" w:sz="0" w:space="0" w:color="auto"/>
                                                                                                            <w:right w:val="none" w:sz="0" w:space="0" w:color="auto"/>
                                                                                                          </w:divBdr>
                                                                                                          <w:divsChild>
                                                                                                            <w:div w:id="313532293">
                                                                                                              <w:marLeft w:val="0"/>
                                                                                                              <w:marRight w:val="0"/>
                                                                                                              <w:marTop w:val="0"/>
                                                                                                              <w:marBottom w:val="0"/>
                                                                                                              <w:divBdr>
                                                                                                                <w:top w:val="none" w:sz="0" w:space="0" w:color="auto"/>
                                                                                                                <w:left w:val="none" w:sz="0" w:space="0" w:color="auto"/>
                                                                                                                <w:bottom w:val="none" w:sz="0" w:space="0" w:color="auto"/>
                                                                                                                <w:right w:val="none" w:sz="0" w:space="0" w:color="auto"/>
                                                                                                              </w:divBdr>
                                                                                                              <w:divsChild>
                                                                                                                <w:div w:id="1139415703">
                                                                                                                  <w:marLeft w:val="-570"/>
                                                                                                                  <w:marRight w:val="0"/>
                                                                                                                  <w:marTop w:val="150"/>
                                                                                                                  <w:marBottom w:val="225"/>
                                                                                                                  <w:divBdr>
                                                                                                                    <w:top w:val="none" w:sz="0" w:space="4" w:color="auto"/>
                                                                                                                    <w:left w:val="none" w:sz="0" w:space="0" w:color="auto"/>
                                                                                                                    <w:bottom w:val="none" w:sz="0" w:space="4" w:color="auto"/>
                                                                                                                    <w:right w:val="none" w:sz="0" w:space="0" w:color="auto"/>
                                                                                                                  </w:divBdr>
                                                                                                                  <w:divsChild>
                                                                                                                    <w:div w:id="1346252038">
                                                                                                                      <w:marLeft w:val="0"/>
                                                                                                                      <w:marRight w:val="0"/>
                                                                                                                      <w:marTop w:val="0"/>
                                                                                                                      <w:marBottom w:val="0"/>
                                                                                                                      <w:divBdr>
                                                                                                                        <w:top w:val="none" w:sz="0" w:space="0" w:color="auto"/>
                                                                                                                        <w:left w:val="none" w:sz="0" w:space="0" w:color="auto"/>
                                                                                                                        <w:bottom w:val="none" w:sz="0" w:space="0" w:color="auto"/>
                                                                                                                        <w:right w:val="none" w:sz="0" w:space="0" w:color="auto"/>
                                                                                                                      </w:divBdr>
                                                                                                                      <w:divsChild>
                                                                                                                        <w:div w:id="1319112837">
                                                                                                                          <w:marLeft w:val="225"/>
                                                                                                                          <w:marRight w:val="225"/>
                                                                                                                          <w:marTop w:val="75"/>
                                                                                                                          <w:marBottom w:val="75"/>
                                                                                                                          <w:divBdr>
                                                                                                                            <w:top w:val="none" w:sz="0" w:space="0" w:color="auto"/>
                                                                                                                            <w:left w:val="none" w:sz="0" w:space="0" w:color="auto"/>
                                                                                                                            <w:bottom w:val="none" w:sz="0" w:space="0" w:color="auto"/>
                                                                                                                            <w:right w:val="none" w:sz="0" w:space="0" w:color="auto"/>
                                                                                                                          </w:divBdr>
                                                                                                                          <w:divsChild>
                                                                                                                            <w:div w:id="843789471">
                                                                                                                              <w:marLeft w:val="0"/>
                                                                                                                              <w:marRight w:val="0"/>
                                                                                                                              <w:marTop w:val="0"/>
                                                                                                                              <w:marBottom w:val="0"/>
                                                                                                                              <w:divBdr>
                                                                                                                                <w:top w:val="single" w:sz="6" w:space="0" w:color="auto"/>
                                                                                                                                <w:left w:val="single" w:sz="6" w:space="0" w:color="auto"/>
                                                                                                                                <w:bottom w:val="single" w:sz="6" w:space="0" w:color="auto"/>
                                                                                                                                <w:right w:val="single" w:sz="6" w:space="0" w:color="auto"/>
                                                                                                                              </w:divBdr>
                                                                                                                              <w:divsChild>
                                                                                                                                <w:div w:id="1202520269">
                                                                                                                                  <w:marLeft w:val="0"/>
                                                                                                                                  <w:marRight w:val="0"/>
                                                                                                                                  <w:marTop w:val="0"/>
                                                                                                                                  <w:marBottom w:val="0"/>
                                                                                                                                  <w:divBdr>
                                                                                                                                    <w:top w:val="none" w:sz="0" w:space="0" w:color="auto"/>
                                                                                                                                    <w:left w:val="none" w:sz="0" w:space="0" w:color="auto"/>
                                                                                                                                    <w:bottom w:val="none" w:sz="0" w:space="0" w:color="auto"/>
                                                                                                                                    <w:right w:val="none" w:sz="0" w:space="0" w:color="auto"/>
                                                                                                                                  </w:divBdr>
                                                                                                                                  <w:divsChild>
                                                                                                                                    <w:div w:id="179199551">
                                                                                                                                      <w:marLeft w:val="0"/>
                                                                                                                                      <w:marRight w:val="0"/>
                                                                                                                                      <w:marTop w:val="0"/>
                                                                                                                                      <w:marBottom w:val="0"/>
                                                                                                                                      <w:divBdr>
                                                                                                                                        <w:top w:val="none" w:sz="0" w:space="0" w:color="auto"/>
                                                                                                                                        <w:left w:val="none" w:sz="0" w:space="0" w:color="auto"/>
                                                                                                                                        <w:bottom w:val="none" w:sz="0" w:space="0" w:color="auto"/>
                                                                                                                                        <w:right w:val="none" w:sz="0" w:space="0" w:color="auto"/>
                                                                                                                                      </w:divBdr>
                                                                                                                                      <w:divsChild>
                                                                                                                                        <w:div w:id="1921789352">
                                                                                                                                          <w:marLeft w:val="0"/>
                                                                                                                                          <w:marRight w:val="0"/>
                                                                                                                                          <w:marTop w:val="0"/>
                                                                                                                                          <w:marBottom w:val="0"/>
                                                                                                                                          <w:divBdr>
                                                                                                                                            <w:top w:val="none" w:sz="0" w:space="0" w:color="auto"/>
                                                                                                                                            <w:left w:val="none" w:sz="0" w:space="0" w:color="auto"/>
                                                                                                                                            <w:bottom w:val="none" w:sz="0" w:space="0" w:color="auto"/>
                                                                                                                                            <w:right w:val="none" w:sz="0" w:space="0" w:color="auto"/>
                                                                                                                                          </w:divBdr>
                                                                                                                                          <w:divsChild>
                                                                                                                                            <w:div w:id="1601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302503">
      <w:bodyDiv w:val="1"/>
      <w:marLeft w:val="0"/>
      <w:marRight w:val="0"/>
      <w:marTop w:val="0"/>
      <w:marBottom w:val="0"/>
      <w:divBdr>
        <w:top w:val="none" w:sz="0" w:space="0" w:color="auto"/>
        <w:left w:val="none" w:sz="0" w:space="0" w:color="auto"/>
        <w:bottom w:val="none" w:sz="0" w:space="0" w:color="auto"/>
        <w:right w:val="none" w:sz="0" w:space="0" w:color="auto"/>
      </w:divBdr>
      <w:divsChild>
        <w:div w:id="491531903">
          <w:marLeft w:val="0"/>
          <w:marRight w:val="0"/>
          <w:marTop w:val="0"/>
          <w:marBottom w:val="0"/>
          <w:divBdr>
            <w:top w:val="none" w:sz="0" w:space="0" w:color="auto"/>
            <w:left w:val="none" w:sz="0" w:space="0" w:color="auto"/>
            <w:bottom w:val="none" w:sz="0" w:space="0" w:color="auto"/>
            <w:right w:val="none" w:sz="0" w:space="0" w:color="auto"/>
          </w:divBdr>
          <w:divsChild>
            <w:div w:id="669333695">
              <w:marLeft w:val="0"/>
              <w:marRight w:val="0"/>
              <w:marTop w:val="0"/>
              <w:marBottom w:val="0"/>
              <w:divBdr>
                <w:top w:val="none" w:sz="0" w:space="0" w:color="auto"/>
                <w:left w:val="none" w:sz="0" w:space="0" w:color="auto"/>
                <w:bottom w:val="none" w:sz="0" w:space="0" w:color="auto"/>
                <w:right w:val="none" w:sz="0" w:space="0" w:color="auto"/>
              </w:divBdr>
              <w:divsChild>
                <w:div w:id="171140594">
                  <w:marLeft w:val="0"/>
                  <w:marRight w:val="0"/>
                  <w:marTop w:val="0"/>
                  <w:marBottom w:val="0"/>
                  <w:divBdr>
                    <w:top w:val="none" w:sz="0" w:space="0" w:color="auto"/>
                    <w:left w:val="none" w:sz="0" w:space="0" w:color="auto"/>
                    <w:bottom w:val="none" w:sz="0" w:space="0" w:color="auto"/>
                    <w:right w:val="none" w:sz="0" w:space="0" w:color="auto"/>
                  </w:divBdr>
                  <w:divsChild>
                    <w:div w:id="349574679">
                      <w:marLeft w:val="0"/>
                      <w:marRight w:val="0"/>
                      <w:marTop w:val="0"/>
                      <w:marBottom w:val="0"/>
                      <w:divBdr>
                        <w:top w:val="none" w:sz="0" w:space="0" w:color="auto"/>
                        <w:left w:val="none" w:sz="0" w:space="0" w:color="auto"/>
                        <w:bottom w:val="none" w:sz="0" w:space="0" w:color="auto"/>
                        <w:right w:val="none" w:sz="0" w:space="0" w:color="auto"/>
                      </w:divBdr>
                      <w:divsChild>
                        <w:div w:id="769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Beauchamp</dc:creator>
  <cp:keywords/>
  <dc:description/>
  <cp:lastModifiedBy>A Beauchamp</cp:lastModifiedBy>
  <cp:revision>20</cp:revision>
  <dcterms:created xsi:type="dcterms:W3CDTF">2018-12-18T21:45:00Z</dcterms:created>
  <dcterms:modified xsi:type="dcterms:W3CDTF">2019-01-07T10:28:00Z</dcterms:modified>
</cp:coreProperties>
</file>